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FB57" w14:textId="77777777" w:rsidR="005D0E5B" w:rsidRPr="004848F4" w:rsidRDefault="005D0E5B">
      <w:pPr>
        <w:jc w:val="center"/>
        <w:rPr>
          <w:rFonts w:ascii="Lucida Sans" w:eastAsia="Calibri" w:hAnsi="Lucida Sans" w:cs="Calibri"/>
          <w:b/>
          <w:sz w:val="20"/>
          <w:szCs w:val="20"/>
        </w:rPr>
      </w:pPr>
      <w:r w:rsidRPr="004848F4">
        <w:rPr>
          <w:rFonts w:ascii="Lucida Sans" w:eastAsia="Calibri" w:hAnsi="Lucida Sans" w:cs="Calibri"/>
          <w:b/>
          <w:noProof/>
          <w:sz w:val="20"/>
          <w:szCs w:val="20"/>
        </w:rPr>
        <w:drawing>
          <wp:inline distT="0" distB="0" distL="0" distR="0" wp14:anchorId="19D8120F" wp14:editId="113996C7">
            <wp:extent cx="6096000" cy="28003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2800350"/>
                    </a:xfrm>
                    <a:prstGeom prst="rect">
                      <a:avLst/>
                    </a:prstGeom>
                    <a:noFill/>
                    <a:ln>
                      <a:noFill/>
                    </a:ln>
                  </pic:spPr>
                </pic:pic>
              </a:graphicData>
            </a:graphic>
          </wp:inline>
        </w:drawing>
      </w:r>
    </w:p>
    <w:p w14:paraId="52920B2D" w14:textId="77777777" w:rsidR="005D0E5B" w:rsidRPr="004848F4" w:rsidRDefault="005D0E5B">
      <w:pPr>
        <w:jc w:val="center"/>
        <w:rPr>
          <w:rFonts w:ascii="Lucida Sans" w:eastAsia="Calibri" w:hAnsi="Lucida Sans" w:cs="Calibri"/>
          <w:b/>
          <w:sz w:val="20"/>
          <w:szCs w:val="20"/>
        </w:rPr>
      </w:pPr>
    </w:p>
    <w:p w14:paraId="47C39DA1" w14:textId="77777777" w:rsidR="001F464E" w:rsidRPr="004848F4" w:rsidRDefault="009536CB">
      <w:pPr>
        <w:jc w:val="center"/>
        <w:rPr>
          <w:rFonts w:ascii="Lucida Sans" w:eastAsia="Calibri" w:hAnsi="Lucida Sans" w:cs="Calibri"/>
          <w:b/>
          <w:sz w:val="32"/>
          <w:szCs w:val="32"/>
        </w:rPr>
      </w:pPr>
      <w:r w:rsidRPr="004848F4">
        <w:rPr>
          <w:rFonts w:ascii="Lucida Sans" w:eastAsia="Calibri" w:hAnsi="Lucida Sans" w:cs="Calibri"/>
          <w:b/>
          <w:sz w:val="32"/>
          <w:szCs w:val="32"/>
        </w:rPr>
        <w:t>Jagten Nordstjernens Venner</w:t>
      </w:r>
    </w:p>
    <w:p w14:paraId="368312FD" w14:textId="77777777" w:rsidR="0057055C" w:rsidRPr="004848F4" w:rsidRDefault="004846BC" w:rsidP="00EB4103">
      <w:pPr>
        <w:jc w:val="center"/>
        <w:rPr>
          <w:rFonts w:ascii="Lucida Sans" w:eastAsia="Calibri" w:hAnsi="Lucida Sans" w:cs="Calibri"/>
          <w:sz w:val="20"/>
          <w:szCs w:val="20"/>
        </w:rPr>
      </w:pPr>
      <w:r>
        <w:rPr>
          <w:rFonts w:ascii="Lucida Sans" w:eastAsia="Calibri" w:hAnsi="Lucida Sans" w:cs="Calibri"/>
          <w:sz w:val="20"/>
          <w:szCs w:val="20"/>
        </w:rPr>
        <w:t>Referat af</w:t>
      </w:r>
    </w:p>
    <w:p w14:paraId="5D7C4428" w14:textId="77777777" w:rsidR="001D1780" w:rsidRPr="00A44C02" w:rsidRDefault="0057055C" w:rsidP="00EB4103">
      <w:pPr>
        <w:jc w:val="center"/>
        <w:rPr>
          <w:rFonts w:ascii="Lucida Sans" w:eastAsia="Calibri" w:hAnsi="Lucida Sans" w:cs="Calibri"/>
          <w:sz w:val="20"/>
          <w:szCs w:val="20"/>
        </w:rPr>
      </w:pPr>
      <w:r w:rsidRPr="004848F4">
        <w:rPr>
          <w:rFonts w:ascii="Lucida Sans" w:eastAsia="Calibri" w:hAnsi="Lucida Sans" w:cs="Calibri"/>
          <w:sz w:val="20"/>
          <w:szCs w:val="20"/>
        </w:rPr>
        <w:t>Bestyrelsesm</w:t>
      </w:r>
      <w:r w:rsidR="00717663" w:rsidRPr="004848F4">
        <w:rPr>
          <w:rFonts w:ascii="Lucida Sans" w:eastAsia="Calibri" w:hAnsi="Lucida Sans" w:cs="Calibri"/>
          <w:sz w:val="20"/>
          <w:szCs w:val="20"/>
        </w:rPr>
        <w:t xml:space="preserve">øde </w:t>
      </w:r>
      <w:r w:rsidR="00B04920">
        <w:rPr>
          <w:rFonts w:ascii="Lucida Sans" w:eastAsia="Calibri" w:hAnsi="Lucida Sans" w:cs="Calibri"/>
          <w:sz w:val="20"/>
          <w:szCs w:val="20"/>
        </w:rPr>
        <w:t>mandag</w:t>
      </w:r>
      <w:r w:rsidR="00C82DE3" w:rsidRPr="004848F4">
        <w:rPr>
          <w:rFonts w:ascii="Lucida Sans" w:eastAsia="Calibri" w:hAnsi="Lucida Sans" w:cs="Calibri"/>
          <w:sz w:val="20"/>
          <w:szCs w:val="20"/>
        </w:rPr>
        <w:t xml:space="preserve"> </w:t>
      </w:r>
      <w:r w:rsidR="00DE42BF">
        <w:rPr>
          <w:rFonts w:ascii="Lucida Sans" w:eastAsia="Calibri" w:hAnsi="Lucida Sans" w:cs="Calibri"/>
          <w:sz w:val="20"/>
          <w:szCs w:val="20"/>
        </w:rPr>
        <w:t>den</w:t>
      </w:r>
      <w:r w:rsidR="00C07304">
        <w:rPr>
          <w:rFonts w:ascii="Lucida Sans" w:eastAsia="Calibri" w:hAnsi="Lucida Sans" w:cs="Calibri"/>
          <w:sz w:val="20"/>
          <w:szCs w:val="20"/>
        </w:rPr>
        <w:t xml:space="preserve"> </w:t>
      </w:r>
      <w:r w:rsidR="00D06427">
        <w:rPr>
          <w:rFonts w:ascii="Lucida Sans" w:eastAsia="Calibri" w:hAnsi="Lucida Sans" w:cs="Calibri"/>
          <w:sz w:val="20"/>
          <w:szCs w:val="20"/>
        </w:rPr>
        <w:t>14</w:t>
      </w:r>
      <w:r w:rsidR="00FD4256">
        <w:rPr>
          <w:rFonts w:ascii="Lucida Sans" w:eastAsia="Calibri" w:hAnsi="Lucida Sans" w:cs="Calibri"/>
          <w:sz w:val="20"/>
          <w:szCs w:val="20"/>
        </w:rPr>
        <w:t xml:space="preserve">. </w:t>
      </w:r>
      <w:r w:rsidR="00D06427">
        <w:rPr>
          <w:rFonts w:ascii="Lucida Sans" w:eastAsia="Calibri" w:hAnsi="Lucida Sans" w:cs="Calibri"/>
          <w:sz w:val="20"/>
          <w:szCs w:val="20"/>
        </w:rPr>
        <w:t>august</w:t>
      </w:r>
      <w:r w:rsidR="00123D19" w:rsidRPr="00A44C02">
        <w:rPr>
          <w:rFonts w:ascii="Lucida Sans" w:eastAsia="Calibri" w:hAnsi="Lucida Sans" w:cs="Calibri"/>
          <w:sz w:val="20"/>
          <w:szCs w:val="20"/>
        </w:rPr>
        <w:t xml:space="preserve"> 202</w:t>
      </w:r>
      <w:r w:rsidR="006061DB">
        <w:rPr>
          <w:rFonts w:ascii="Lucida Sans" w:eastAsia="Calibri" w:hAnsi="Lucida Sans" w:cs="Calibri"/>
          <w:sz w:val="20"/>
          <w:szCs w:val="20"/>
        </w:rPr>
        <w:t>3</w:t>
      </w:r>
      <w:r w:rsidR="009536CB" w:rsidRPr="00A44C02">
        <w:rPr>
          <w:rFonts w:ascii="Lucida Sans" w:eastAsia="Calibri" w:hAnsi="Lucida Sans" w:cs="Calibri"/>
          <w:sz w:val="20"/>
          <w:szCs w:val="20"/>
        </w:rPr>
        <w:t xml:space="preserve"> </w:t>
      </w:r>
      <w:r w:rsidR="009536CB" w:rsidRPr="00A44C02">
        <w:rPr>
          <w:rFonts w:ascii="Lucida Sans" w:eastAsia="Calibri" w:hAnsi="Lucida Sans" w:cs="Calibri"/>
          <w:b/>
          <w:sz w:val="20"/>
          <w:szCs w:val="20"/>
        </w:rPr>
        <w:t>kl. 1</w:t>
      </w:r>
      <w:r w:rsidR="00E2278B" w:rsidRPr="00A44C02">
        <w:rPr>
          <w:rFonts w:ascii="Lucida Sans" w:eastAsia="Calibri" w:hAnsi="Lucida Sans" w:cs="Calibri"/>
          <w:b/>
          <w:sz w:val="20"/>
          <w:szCs w:val="20"/>
        </w:rPr>
        <w:t>6</w:t>
      </w:r>
      <w:r w:rsidR="009536CB" w:rsidRPr="00A44C02">
        <w:rPr>
          <w:rFonts w:ascii="Lucida Sans" w:eastAsia="Calibri" w:hAnsi="Lucida Sans" w:cs="Calibri"/>
          <w:b/>
          <w:sz w:val="20"/>
          <w:szCs w:val="20"/>
        </w:rPr>
        <w:t xml:space="preserve">.00 </w:t>
      </w:r>
      <w:r w:rsidR="00886E8E" w:rsidRPr="00A44C02">
        <w:rPr>
          <w:rFonts w:ascii="Lucida Sans" w:eastAsia="Calibri" w:hAnsi="Lucida Sans" w:cs="Calibri"/>
          <w:b/>
          <w:sz w:val="20"/>
          <w:szCs w:val="20"/>
        </w:rPr>
        <w:t>–</w:t>
      </w:r>
      <w:r w:rsidR="009536CB" w:rsidRPr="00A44C02">
        <w:rPr>
          <w:rFonts w:ascii="Lucida Sans" w:eastAsia="Calibri" w:hAnsi="Lucida Sans" w:cs="Calibri"/>
          <w:b/>
          <w:sz w:val="20"/>
          <w:szCs w:val="20"/>
        </w:rPr>
        <w:t xml:space="preserve"> </w:t>
      </w:r>
      <w:r w:rsidR="00C03B68" w:rsidRPr="00A44C02">
        <w:rPr>
          <w:rFonts w:ascii="Lucida Sans" w:eastAsia="Calibri" w:hAnsi="Lucida Sans" w:cs="Calibri"/>
          <w:b/>
          <w:sz w:val="20"/>
          <w:szCs w:val="20"/>
        </w:rPr>
        <w:t>1</w:t>
      </w:r>
      <w:r w:rsidR="00E2278B" w:rsidRPr="00A44C02">
        <w:rPr>
          <w:rFonts w:ascii="Lucida Sans" w:eastAsia="Calibri" w:hAnsi="Lucida Sans" w:cs="Calibri"/>
          <w:b/>
          <w:sz w:val="20"/>
          <w:szCs w:val="20"/>
        </w:rPr>
        <w:t>8</w:t>
      </w:r>
      <w:r w:rsidR="001D1780" w:rsidRPr="00A44C02">
        <w:rPr>
          <w:rFonts w:ascii="Lucida Sans" w:eastAsia="Calibri" w:hAnsi="Lucida Sans" w:cs="Calibri"/>
          <w:b/>
          <w:sz w:val="20"/>
          <w:szCs w:val="20"/>
        </w:rPr>
        <w:t>.00</w:t>
      </w:r>
    </w:p>
    <w:p w14:paraId="034FA0FB" w14:textId="77777777" w:rsidR="00C30138" w:rsidRPr="00C30138" w:rsidRDefault="00600A49" w:rsidP="00C30138">
      <w:pPr>
        <w:jc w:val="center"/>
        <w:rPr>
          <w:rFonts w:ascii="Arial" w:eastAsia="Times New Roman" w:hAnsi="Arial" w:cs="Arial"/>
        </w:rPr>
      </w:pPr>
      <w:r w:rsidRPr="00E2278B">
        <w:rPr>
          <w:rFonts w:ascii="Lucida Sans" w:eastAsia="Calibri" w:hAnsi="Lucida Sans" w:cs="Calibri"/>
          <w:sz w:val="24"/>
          <w:szCs w:val="24"/>
        </w:rPr>
        <w:t xml:space="preserve">Mødet </w:t>
      </w:r>
      <w:r w:rsidR="004846BC">
        <w:rPr>
          <w:rFonts w:ascii="Lucida Sans" w:eastAsia="Calibri" w:hAnsi="Lucida Sans" w:cs="Calibri"/>
          <w:sz w:val="24"/>
          <w:szCs w:val="24"/>
        </w:rPr>
        <w:t>blev holdt</w:t>
      </w:r>
      <w:r w:rsidRPr="00E2278B">
        <w:rPr>
          <w:rFonts w:ascii="Lucida Sans" w:eastAsia="Calibri" w:hAnsi="Lucida Sans" w:cs="Calibri"/>
          <w:sz w:val="24"/>
          <w:szCs w:val="24"/>
        </w:rPr>
        <w:t xml:space="preserve"> </w:t>
      </w:r>
      <w:r w:rsidR="00CE0844">
        <w:rPr>
          <w:rFonts w:ascii="Lucida Sans" w:eastAsia="Calibri" w:hAnsi="Lucida Sans" w:cs="Calibri"/>
          <w:sz w:val="24"/>
          <w:szCs w:val="24"/>
        </w:rPr>
        <w:t>på Strib Bibliotek</w:t>
      </w:r>
      <w:r w:rsidR="00EA5BE5">
        <w:rPr>
          <w:rFonts w:ascii="Lucida Sans" w:eastAsia="Calibri" w:hAnsi="Lucida Sans" w:cs="Calibri"/>
          <w:sz w:val="24"/>
          <w:szCs w:val="24"/>
        </w:rPr>
        <w:t xml:space="preserve">, </w:t>
      </w:r>
      <w:r w:rsidR="00CE0844">
        <w:rPr>
          <w:rFonts w:ascii="Lucida Sans" w:eastAsia="Calibri" w:hAnsi="Lucida Sans" w:cs="Calibri"/>
          <w:sz w:val="24"/>
          <w:szCs w:val="24"/>
        </w:rPr>
        <w:t>Vestergade 16, Strib</w:t>
      </w:r>
      <w:r w:rsidR="00EA5BE5">
        <w:rPr>
          <w:rFonts w:ascii="Lucida Sans" w:eastAsia="Calibri" w:hAnsi="Lucida Sans" w:cs="Calibri"/>
          <w:sz w:val="24"/>
          <w:szCs w:val="24"/>
        </w:rPr>
        <w:t>, Middelfart</w:t>
      </w:r>
    </w:p>
    <w:p w14:paraId="20DF669F" w14:textId="77777777" w:rsidR="001F464E" w:rsidRPr="00E2278B" w:rsidRDefault="00314AA1" w:rsidP="00EB4103">
      <w:pPr>
        <w:jc w:val="center"/>
        <w:rPr>
          <w:rFonts w:ascii="Lucida Sans" w:eastAsia="Calibri" w:hAnsi="Lucida Sans" w:cs="Calibri"/>
          <w:sz w:val="24"/>
          <w:szCs w:val="24"/>
        </w:rPr>
      </w:pPr>
      <w:r w:rsidRPr="00600A49">
        <w:rPr>
          <w:rFonts w:ascii="Lucida Sans" w:eastAsia="Calibri" w:hAnsi="Lucida Sans" w:cs="Calibri"/>
          <w:sz w:val="24"/>
          <w:szCs w:val="24"/>
        </w:rPr>
        <w:t>.</w:t>
      </w:r>
    </w:p>
    <w:p w14:paraId="3570A666" w14:textId="77777777" w:rsidR="001F464E" w:rsidRPr="004848F4" w:rsidRDefault="009536CB">
      <w:pPr>
        <w:rPr>
          <w:rFonts w:ascii="Lucida Sans" w:eastAsia="Calibri" w:hAnsi="Lucida Sans" w:cs="Calibri"/>
          <w:b/>
          <w:sz w:val="20"/>
          <w:szCs w:val="20"/>
        </w:rPr>
      </w:pPr>
      <w:r w:rsidRPr="004848F4">
        <w:rPr>
          <w:rFonts w:ascii="Lucida Sans" w:eastAsia="Calibri" w:hAnsi="Lucida Sans" w:cs="Calibri"/>
          <w:b/>
          <w:sz w:val="20"/>
          <w:szCs w:val="20"/>
        </w:rPr>
        <w:t>Deltagere:</w:t>
      </w:r>
    </w:p>
    <w:tbl>
      <w:tblPr>
        <w:tblW w:w="0" w:type="auto"/>
        <w:tblInd w:w="108" w:type="dxa"/>
        <w:tblCellMar>
          <w:left w:w="10" w:type="dxa"/>
          <w:right w:w="10" w:type="dxa"/>
        </w:tblCellMar>
        <w:tblLook w:val="0000" w:firstRow="0" w:lastRow="0" w:firstColumn="0" w:lastColumn="0" w:noHBand="0" w:noVBand="0"/>
      </w:tblPr>
      <w:tblGrid>
        <w:gridCol w:w="3350"/>
        <w:gridCol w:w="1124"/>
        <w:gridCol w:w="3012"/>
        <w:gridCol w:w="2034"/>
      </w:tblGrid>
      <w:tr w:rsidR="0052470D" w:rsidRPr="004848F4" w14:paraId="27010A56"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C7038" w14:textId="77777777" w:rsidR="001F464E" w:rsidRPr="004848F4" w:rsidRDefault="00253C40">
            <w:pPr>
              <w:spacing w:after="0"/>
              <w:rPr>
                <w:rFonts w:ascii="Lucida Sans" w:eastAsia="Calibri" w:hAnsi="Lucida Sans" w:cs="Calibri"/>
                <w:sz w:val="20"/>
                <w:szCs w:val="20"/>
              </w:rPr>
            </w:pPr>
            <w:r w:rsidRPr="004848F4">
              <w:rPr>
                <w:rFonts w:ascii="Lucida Sans" w:eastAsia="Calibri" w:hAnsi="Lucida Sans" w:cs="Calibri"/>
                <w:sz w:val="20"/>
                <w:szCs w:val="20"/>
              </w:rPr>
              <w:t>Asbjørn Bruun Kristensen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9F408" w14:textId="77777777" w:rsidR="001F464E" w:rsidRPr="004848F4" w:rsidRDefault="004B38E8">
            <w:pPr>
              <w:spacing w:after="0"/>
              <w:jc w:val="center"/>
              <w:rPr>
                <w:rFonts w:ascii="Lucida Sans" w:eastAsia="Calibri" w:hAnsi="Lucida Sans" w:cs="Calibri"/>
                <w:sz w:val="20"/>
                <w:szCs w:val="20"/>
              </w:rPr>
            </w:pPr>
            <w:r w:rsidRPr="004848F4">
              <w:rPr>
                <w:rFonts w:ascii="Lucida Sans" w:eastAsia="Calibri" w:hAnsi="Lucida Sans" w:cs="Calibri"/>
                <w:sz w:val="20"/>
                <w:szCs w:val="20"/>
              </w:rPr>
              <w:t>ABK</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388A8" w14:textId="77777777" w:rsidR="001F464E" w:rsidRPr="004848F4" w:rsidRDefault="00FB7962" w:rsidP="00007E98">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w:t>
            </w:r>
            <w:r w:rsidR="00007E98">
              <w:rPr>
                <w:rFonts w:ascii="Lucida Sans" w:eastAsia="Calibri" w:hAnsi="Lucida Sans" w:cs="Calibri"/>
                <w:sz w:val="20"/>
                <w:szCs w:val="20"/>
              </w:rPr>
              <w:t>22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E863F" w14:textId="77777777" w:rsidR="001F464E" w:rsidRPr="004848F4" w:rsidRDefault="00DC6244"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5804BEE2"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64AFF"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Poul Erik Christensen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81CF6" w14:textId="77777777"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PEC</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BDAD0" w14:textId="77777777" w:rsidR="001F464E" w:rsidRPr="004848F4" w:rsidRDefault="00FB7962" w:rsidP="00894D86">
            <w:pPr>
              <w:spacing w:after="0"/>
              <w:rPr>
                <w:rFonts w:ascii="Lucida Sans" w:eastAsia="Calibri" w:hAnsi="Lucida Sans" w:cs="Calibri"/>
                <w:sz w:val="20"/>
                <w:szCs w:val="20"/>
              </w:rPr>
            </w:pPr>
            <w:r w:rsidRPr="004848F4">
              <w:rPr>
                <w:rFonts w:ascii="Lucida Sans" w:eastAsia="Calibri" w:hAnsi="Lucida Sans" w:cs="Calibri"/>
                <w:sz w:val="20"/>
                <w:szCs w:val="20"/>
              </w:rPr>
              <w:t>Va</w:t>
            </w:r>
            <w:r w:rsidR="00C5123F" w:rsidRPr="004848F4">
              <w:rPr>
                <w:rFonts w:ascii="Lucida Sans" w:eastAsia="Calibri" w:hAnsi="Lucida Sans" w:cs="Calibri"/>
                <w:sz w:val="20"/>
                <w:szCs w:val="20"/>
              </w:rPr>
              <w:t>lgt 20</w:t>
            </w:r>
            <w:r w:rsidR="00007E98">
              <w:rPr>
                <w:rFonts w:ascii="Lucida Sans" w:eastAsia="Calibri" w:hAnsi="Lucida Sans" w:cs="Calibri"/>
                <w:sz w:val="20"/>
                <w:szCs w:val="20"/>
              </w:rPr>
              <w:t>2</w:t>
            </w:r>
            <w:r w:rsidR="00894D86">
              <w:rPr>
                <w:rFonts w:ascii="Lucida Sans" w:eastAsia="Calibri" w:hAnsi="Lucida Sans" w:cs="Calibri"/>
                <w:sz w:val="20"/>
                <w:szCs w:val="20"/>
              </w:rPr>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64869" w14:textId="77777777" w:rsidR="001F464E" w:rsidRPr="004848F4" w:rsidRDefault="00DC6244"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57580A2D"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BBCAB" w14:textId="77777777" w:rsidR="001F464E" w:rsidRPr="004848F4" w:rsidRDefault="00253C40" w:rsidP="003A78BC">
            <w:pPr>
              <w:spacing w:after="0"/>
              <w:rPr>
                <w:rFonts w:ascii="Lucida Sans" w:eastAsia="Calibri" w:hAnsi="Lucida Sans" w:cs="Calibri"/>
                <w:sz w:val="20"/>
                <w:szCs w:val="20"/>
              </w:rPr>
            </w:pPr>
            <w:r w:rsidRPr="004848F4">
              <w:rPr>
                <w:rFonts w:ascii="Lucida Sans" w:eastAsia="Calibri" w:hAnsi="Lucida Sans" w:cs="Calibri"/>
                <w:sz w:val="20"/>
                <w:szCs w:val="20"/>
              </w:rPr>
              <w:t>Peter Lausen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1BA6C" w14:textId="77777777"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PL</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993F4" w14:textId="77777777" w:rsidR="001F464E" w:rsidRPr="004848F4" w:rsidRDefault="00887E14" w:rsidP="00894D86">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DE5DD" w14:textId="77777777" w:rsidR="001F464E" w:rsidRPr="004848F4" w:rsidRDefault="00DC6244" w:rsidP="00EA7645">
            <w:pPr>
              <w:spacing w:after="0"/>
              <w:rPr>
                <w:rFonts w:ascii="Lucida Sans" w:eastAsia="Calibri" w:hAnsi="Lucida Sans" w:cs="Calibri"/>
                <w:sz w:val="20"/>
                <w:szCs w:val="20"/>
              </w:rPr>
            </w:pPr>
            <w:r>
              <w:rPr>
                <w:rFonts w:ascii="Lucida Sans" w:eastAsia="Calibri" w:hAnsi="Lucida Sans" w:cs="Calibri"/>
                <w:sz w:val="20"/>
                <w:szCs w:val="20"/>
              </w:rPr>
              <w:t>Afbud</w:t>
            </w:r>
          </w:p>
        </w:tc>
      </w:tr>
      <w:tr w:rsidR="0052470D" w:rsidRPr="004848F4" w14:paraId="3EF3976B"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B57B5" w14:textId="77777777" w:rsidR="001F464E" w:rsidRPr="004848F4" w:rsidRDefault="00EA7645" w:rsidP="003A78BC">
            <w:pPr>
              <w:spacing w:after="0"/>
              <w:rPr>
                <w:rFonts w:ascii="Lucida Sans" w:eastAsia="Calibri" w:hAnsi="Lucida Sans" w:cs="Calibri"/>
                <w:sz w:val="20"/>
                <w:szCs w:val="20"/>
              </w:rPr>
            </w:pPr>
            <w:r>
              <w:rPr>
                <w:rFonts w:ascii="Lucida Sans" w:eastAsia="Calibri" w:hAnsi="Lucida Sans" w:cs="Calibri"/>
                <w:sz w:val="20"/>
                <w:szCs w:val="20"/>
              </w:rPr>
              <w:t>Keld Eriksen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0A227" w14:textId="77777777" w:rsidR="001F464E" w:rsidRPr="004848F4" w:rsidRDefault="00EA7645">
            <w:pPr>
              <w:spacing w:after="0"/>
              <w:jc w:val="center"/>
              <w:rPr>
                <w:rFonts w:ascii="Lucida Sans" w:eastAsia="Calibri" w:hAnsi="Lucida Sans" w:cs="Calibri"/>
                <w:sz w:val="20"/>
                <w:szCs w:val="20"/>
              </w:rPr>
            </w:pPr>
            <w:r>
              <w:rPr>
                <w:rFonts w:ascii="Lucida Sans" w:eastAsia="Calibri" w:hAnsi="Lucida Sans" w:cs="Calibri"/>
                <w:sz w:val="20"/>
                <w:szCs w:val="20"/>
              </w:rPr>
              <w:t>KE</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9A57B" w14:textId="77777777" w:rsidR="001F464E" w:rsidRPr="004848F4" w:rsidRDefault="00887E14" w:rsidP="00894D86">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E4E6D" w14:textId="77777777" w:rsidR="001F464E" w:rsidRPr="004848F4" w:rsidRDefault="00DC6244" w:rsidP="00EA764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7CCB773C"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4CC53"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 xml:space="preserve">Curt </w:t>
            </w:r>
            <w:proofErr w:type="spellStart"/>
            <w:r w:rsidRPr="004848F4">
              <w:rPr>
                <w:rFonts w:ascii="Lucida Sans" w:eastAsia="Calibri" w:hAnsi="Lucida Sans" w:cs="Calibri"/>
                <w:sz w:val="20"/>
                <w:szCs w:val="20"/>
              </w:rPr>
              <w:t>Hoé</w:t>
            </w:r>
            <w:proofErr w:type="spellEnd"/>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F4792" w14:textId="77777777"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CH</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98774" w14:textId="77777777" w:rsidR="001F464E" w:rsidRPr="004848F4" w:rsidRDefault="00674C79" w:rsidP="00894D86">
            <w:pPr>
              <w:spacing w:after="0"/>
              <w:rPr>
                <w:rFonts w:ascii="Lucida Sans" w:eastAsia="Calibri" w:hAnsi="Lucida Sans" w:cs="Calibri"/>
                <w:sz w:val="20"/>
                <w:szCs w:val="20"/>
              </w:rPr>
            </w:pPr>
            <w:r w:rsidRPr="004848F4">
              <w:rPr>
                <w:rFonts w:ascii="Lucida Sans" w:eastAsia="Calibri" w:hAnsi="Lucida Sans" w:cs="Calibri"/>
                <w:sz w:val="20"/>
                <w:szCs w:val="20"/>
              </w:rPr>
              <w:t>Valgt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E37B2" w14:textId="77777777" w:rsidR="001F464E" w:rsidRPr="004848F4" w:rsidRDefault="00DC6244" w:rsidP="00EA764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641E1773"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A3541" w14:textId="77777777"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Arne Bech</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9CD37" w14:textId="77777777" w:rsidR="001F464E" w:rsidRPr="004848F4" w:rsidRDefault="00F6050A"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 xml:space="preserve"> </w:t>
            </w:r>
            <w:r w:rsidR="0052470D" w:rsidRPr="004848F4">
              <w:rPr>
                <w:rFonts w:ascii="Lucida Sans" w:eastAsia="Calibri" w:hAnsi="Lucida Sans" w:cs="Calibri"/>
                <w:sz w:val="20"/>
                <w:szCs w:val="20"/>
              </w:rPr>
              <w:t>AB</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27F36" w14:textId="77777777" w:rsidR="001F464E" w:rsidRPr="004848F4" w:rsidRDefault="00674C79" w:rsidP="00007E98">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w:t>
            </w:r>
            <w:r w:rsidR="00007E98">
              <w:rPr>
                <w:rFonts w:ascii="Lucida Sans" w:eastAsia="Calibri" w:hAnsi="Lucida Sans" w:cs="Calibri"/>
                <w:sz w:val="20"/>
                <w:szCs w:val="20"/>
              </w:rPr>
              <w:t>22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7185A" w14:textId="77777777" w:rsidR="001F464E" w:rsidRPr="004848F4" w:rsidRDefault="00DC6244"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71831FB3"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6800D"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Per Kolberg</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B546D" w14:textId="77777777"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PK</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2D468" w14:textId="77777777" w:rsidR="001F464E" w:rsidRPr="004848F4" w:rsidRDefault="00674C79" w:rsidP="00894D86">
            <w:pPr>
              <w:spacing w:after="0"/>
              <w:rPr>
                <w:rFonts w:ascii="Lucida Sans" w:eastAsia="Calibri" w:hAnsi="Lucida Sans" w:cs="Calibri"/>
                <w:sz w:val="20"/>
                <w:szCs w:val="20"/>
              </w:rPr>
            </w:pPr>
            <w:r w:rsidRPr="004848F4">
              <w:rPr>
                <w:rFonts w:ascii="Lucida Sans" w:eastAsia="Calibri" w:hAnsi="Lucida Sans" w:cs="Calibri"/>
                <w:sz w:val="20"/>
                <w:szCs w:val="20"/>
              </w:rPr>
              <w:t>Valgt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B6874" w14:textId="77777777" w:rsidR="001F464E" w:rsidRPr="004848F4" w:rsidRDefault="00DC6244" w:rsidP="00EA764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47E6D355"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41614" w14:textId="77777777" w:rsidR="001F464E" w:rsidRPr="004848F4" w:rsidRDefault="0042014D">
            <w:pPr>
              <w:spacing w:after="0"/>
              <w:rPr>
                <w:rFonts w:ascii="Lucida Sans" w:eastAsia="Calibri" w:hAnsi="Lucida Sans" w:cs="Calibri"/>
                <w:sz w:val="20"/>
                <w:szCs w:val="20"/>
              </w:rPr>
            </w:pPr>
            <w:r>
              <w:rPr>
                <w:rFonts w:ascii="Lucida Sans" w:eastAsia="Calibri" w:hAnsi="Lucida Sans" w:cs="Calibri"/>
                <w:sz w:val="20"/>
                <w:szCs w:val="20"/>
              </w:rPr>
              <w:t>Jane Olesen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FE770" w14:textId="77777777" w:rsidR="001F464E" w:rsidRPr="004848F4" w:rsidRDefault="0042014D">
            <w:pPr>
              <w:spacing w:after="0"/>
              <w:jc w:val="center"/>
              <w:rPr>
                <w:rFonts w:ascii="Lucida Sans" w:eastAsia="Calibri" w:hAnsi="Lucida Sans" w:cs="Calibri"/>
                <w:sz w:val="20"/>
                <w:szCs w:val="20"/>
              </w:rPr>
            </w:pPr>
            <w:r>
              <w:rPr>
                <w:rFonts w:ascii="Lucida Sans" w:eastAsia="Calibri" w:hAnsi="Lucida Sans" w:cs="Calibri"/>
                <w:sz w:val="20"/>
                <w:szCs w:val="20"/>
              </w:rPr>
              <w:t>JO</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E9C4A" w14:textId="77777777" w:rsidR="001F464E" w:rsidRPr="004848F4" w:rsidRDefault="0042014D">
            <w:pPr>
              <w:spacing w:after="0"/>
              <w:rPr>
                <w:rFonts w:ascii="Lucida Sans" w:eastAsia="Calibri" w:hAnsi="Lucida Sans" w:cs="Calibri"/>
                <w:sz w:val="20"/>
                <w:szCs w:val="20"/>
              </w:rPr>
            </w:pPr>
            <w:r>
              <w:rPr>
                <w:rFonts w:ascii="Lucida Sans" w:eastAsia="Calibri" w:hAnsi="Lucida Sans" w:cs="Calibri"/>
                <w:sz w:val="20"/>
                <w:szCs w:val="20"/>
              </w:rPr>
              <w:t xml:space="preserve">Valgt 2022 </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E8C3E" w14:textId="77777777" w:rsidR="001F464E" w:rsidRPr="004848F4" w:rsidRDefault="00DC6244">
            <w:pPr>
              <w:spacing w:after="0"/>
              <w:rPr>
                <w:rFonts w:ascii="Lucida Sans" w:eastAsia="Calibri" w:hAnsi="Lucida Sans" w:cs="Calibri"/>
                <w:sz w:val="20"/>
                <w:szCs w:val="20"/>
              </w:rPr>
            </w:pPr>
            <w:r>
              <w:rPr>
                <w:rFonts w:ascii="Lucida Sans" w:eastAsia="Calibri" w:hAnsi="Lucida Sans" w:cs="Calibri"/>
                <w:sz w:val="20"/>
                <w:szCs w:val="20"/>
              </w:rPr>
              <w:t>Afbud</w:t>
            </w:r>
          </w:p>
        </w:tc>
      </w:tr>
      <w:tr w:rsidR="0042014D" w:rsidRPr="004848F4" w14:paraId="769E8454"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62F2E" w14:textId="77777777" w:rsidR="0042014D" w:rsidRDefault="0042014D" w:rsidP="0052470D">
            <w:pPr>
              <w:spacing w:after="0"/>
              <w:rPr>
                <w:rFonts w:ascii="Lucida Sans" w:eastAsia="Calibri" w:hAnsi="Lucida Sans" w:cs="Calibri"/>
                <w:sz w:val="20"/>
                <w:szCs w:val="20"/>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CE69C" w14:textId="77777777" w:rsidR="0042014D" w:rsidRDefault="0042014D" w:rsidP="0052470D">
            <w:pPr>
              <w:spacing w:after="0"/>
              <w:jc w:val="center"/>
              <w:rPr>
                <w:rFonts w:ascii="Lucida Sans" w:eastAsia="Calibri" w:hAnsi="Lucida Sans" w:cs="Calibri"/>
                <w:sz w:val="20"/>
                <w:szCs w:val="20"/>
              </w:rPr>
            </w:pP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79B8E" w14:textId="77777777" w:rsidR="0042014D" w:rsidRPr="004848F4" w:rsidRDefault="0042014D">
            <w:pPr>
              <w:spacing w:after="0"/>
              <w:rPr>
                <w:rFonts w:ascii="Lucida Sans" w:eastAsia="Calibri" w:hAnsi="Lucida Sans" w:cs="Calibri"/>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768DC" w14:textId="77777777" w:rsidR="0042014D" w:rsidRPr="004848F4" w:rsidRDefault="0042014D" w:rsidP="00007E98">
            <w:pPr>
              <w:spacing w:after="0"/>
              <w:rPr>
                <w:rFonts w:ascii="Lucida Sans" w:eastAsia="Calibri" w:hAnsi="Lucida Sans" w:cs="Calibri"/>
                <w:sz w:val="20"/>
                <w:szCs w:val="20"/>
              </w:rPr>
            </w:pPr>
          </w:p>
        </w:tc>
      </w:tr>
      <w:tr w:rsidR="0052470D" w:rsidRPr="004848F4" w14:paraId="4A66C34A"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78480" w14:textId="77777777" w:rsidR="001F464E" w:rsidRPr="004848F4" w:rsidRDefault="00007E98" w:rsidP="0052470D">
            <w:pPr>
              <w:spacing w:after="0"/>
              <w:rPr>
                <w:rFonts w:ascii="Lucida Sans" w:eastAsia="Calibri" w:hAnsi="Lucida Sans" w:cs="Calibri"/>
                <w:sz w:val="20"/>
                <w:szCs w:val="20"/>
              </w:rPr>
            </w:pPr>
            <w:r>
              <w:rPr>
                <w:rFonts w:ascii="Lucida Sans" w:eastAsia="Calibri" w:hAnsi="Lucida Sans" w:cs="Calibri"/>
                <w:sz w:val="20"/>
                <w:szCs w:val="20"/>
              </w:rPr>
              <w:t>Karsten Schødt</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2F13F" w14:textId="77777777" w:rsidR="001F464E" w:rsidRPr="004848F4" w:rsidRDefault="00007E98" w:rsidP="0052470D">
            <w:pPr>
              <w:spacing w:after="0"/>
              <w:jc w:val="center"/>
              <w:rPr>
                <w:rFonts w:ascii="Lucida Sans" w:eastAsia="Calibri" w:hAnsi="Lucida Sans" w:cs="Calibri"/>
                <w:sz w:val="20"/>
                <w:szCs w:val="20"/>
              </w:rPr>
            </w:pPr>
            <w:r>
              <w:rPr>
                <w:rFonts w:ascii="Lucida Sans" w:eastAsia="Calibri" w:hAnsi="Lucida Sans" w:cs="Calibri"/>
                <w:sz w:val="20"/>
                <w:szCs w:val="20"/>
              </w:rPr>
              <w:t>KS</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DFA6B"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CB05D" w14:textId="77777777" w:rsidR="001F464E" w:rsidRPr="004848F4" w:rsidRDefault="00DC6244"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750F050F"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ED01D" w14:textId="77777777" w:rsidR="00A46935" w:rsidRPr="00894D86" w:rsidRDefault="00894D86" w:rsidP="0052470D">
            <w:pPr>
              <w:spacing w:after="0"/>
              <w:rPr>
                <w:rFonts w:ascii="Lucida Sans" w:eastAsia="Calibri" w:hAnsi="Lucida Sans" w:cs="Calibri"/>
                <w:sz w:val="20"/>
                <w:szCs w:val="20"/>
              </w:rPr>
            </w:pPr>
            <w:r w:rsidRPr="00894D86">
              <w:rPr>
                <w:rFonts w:ascii="Lucida Sans" w:hAnsi="Lucida Sans"/>
                <w:sz w:val="20"/>
                <w:szCs w:val="20"/>
              </w:rPr>
              <w:t>Erling Hauge Jensen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2C765" w14:textId="77777777" w:rsidR="00A46935"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SJ</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845E2" w14:textId="77777777" w:rsidR="00A46935" w:rsidRPr="004848F4" w:rsidRDefault="00A46935">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DC0ED" w14:textId="77777777" w:rsidR="00A46935" w:rsidRPr="004848F4" w:rsidRDefault="00DC6244"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4170C7A9"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1FCCB" w14:textId="77777777" w:rsidR="001F464E" w:rsidRPr="004848F4" w:rsidRDefault="001F464E">
            <w:pPr>
              <w:spacing w:after="0"/>
              <w:rPr>
                <w:rFonts w:ascii="Lucida Sans" w:eastAsia="Calibri" w:hAnsi="Lucida Sans" w:cs="Calibri"/>
                <w:sz w:val="20"/>
                <w:szCs w:val="20"/>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BEAC2" w14:textId="77777777" w:rsidR="001F464E" w:rsidRPr="004848F4" w:rsidRDefault="001F464E">
            <w:pPr>
              <w:spacing w:after="0"/>
              <w:jc w:val="center"/>
              <w:rPr>
                <w:rFonts w:ascii="Lucida Sans" w:eastAsia="Calibri" w:hAnsi="Lucida Sans" w:cs="Calibri"/>
                <w:sz w:val="20"/>
                <w:szCs w:val="20"/>
              </w:rPr>
            </w:pP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A0DB7" w14:textId="77777777" w:rsidR="001F464E" w:rsidRPr="004848F4" w:rsidRDefault="001F464E">
            <w:pPr>
              <w:spacing w:after="0"/>
              <w:rPr>
                <w:rFonts w:ascii="Lucida Sans" w:eastAsia="Calibri" w:hAnsi="Lucida Sans" w:cs="Calibri"/>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CD4E9" w14:textId="77777777" w:rsidR="001F464E" w:rsidRPr="004848F4" w:rsidRDefault="001F464E">
            <w:pPr>
              <w:spacing w:after="0"/>
              <w:rPr>
                <w:rFonts w:ascii="Lucida Sans" w:eastAsia="Calibri" w:hAnsi="Lucida Sans" w:cs="Calibri"/>
                <w:sz w:val="20"/>
                <w:szCs w:val="20"/>
              </w:rPr>
            </w:pPr>
          </w:p>
        </w:tc>
      </w:tr>
      <w:tr w:rsidR="0052470D" w:rsidRPr="004848F4" w14:paraId="69E3BFD4"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87025" w14:textId="77777777" w:rsidR="001F464E" w:rsidRPr="004848F4" w:rsidRDefault="001F464E">
            <w:pPr>
              <w:spacing w:after="0"/>
              <w:rPr>
                <w:rFonts w:ascii="Lucida Sans" w:eastAsia="Calibri" w:hAnsi="Lucida Sans" w:cs="Calibri"/>
                <w:sz w:val="20"/>
                <w:szCs w:val="20"/>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2F570" w14:textId="77777777" w:rsidR="001F464E" w:rsidRPr="004848F4" w:rsidRDefault="001F464E">
            <w:pPr>
              <w:spacing w:after="0"/>
              <w:jc w:val="center"/>
              <w:rPr>
                <w:rFonts w:ascii="Lucida Sans" w:eastAsia="Calibri" w:hAnsi="Lucida Sans" w:cs="Calibri"/>
                <w:sz w:val="20"/>
                <w:szCs w:val="20"/>
              </w:rPr>
            </w:pP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E93CB" w14:textId="77777777" w:rsidR="001F464E" w:rsidRPr="004848F4" w:rsidRDefault="001F464E">
            <w:pPr>
              <w:spacing w:after="0"/>
              <w:rPr>
                <w:rFonts w:ascii="Lucida Sans" w:eastAsia="Calibri" w:hAnsi="Lucida Sans" w:cs="Calibri"/>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89EE0" w14:textId="77777777" w:rsidR="001F464E" w:rsidRPr="004848F4" w:rsidRDefault="001F464E">
            <w:pPr>
              <w:spacing w:after="0"/>
              <w:rPr>
                <w:rFonts w:ascii="Lucida Sans" w:eastAsia="Calibri" w:hAnsi="Lucida Sans" w:cs="Calibri"/>
                <w:sz w:val="20"/>
                <w:szCs w:val="20"/>
              </w:rPr>
            </w:pPr>
          </w:p>
        </w:tc>
      </w:tr>
      <w:tr w:rsidR="0052470D" w:rsidRPr="004848F4" w14:paraId="409E66A1"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31AA7" w14:textId="77777777" w:rsidR="001F464E" w:rsidRPr="004848F4" w:rsidRDefault="00894D86">
            <w:pPr>
              <w:spacing w:after="0"/>
              <w:rPr>
                <w:rFonts w:ascii="Lucida Sans" w:eastAsia="Calibri" w:hAnsi="Lucida Sans" w:cs="Calibri"/>
                <w:sz w:val="20"/>
                <w:szCs w:val="20"/>
              </w:rPr>
            </w:pPr>
            <w:r>
              <w:rPr>
                <w:rFonts w:ascii="Lucida Sans" w:eastAsia="Calibri" w:hAnsi="Lucida Sans" w:cs="Calibri"/>
                <w:sz w:val="20"/>
                <w:szCs w:val="20"/>
              </w:rPr>
              <w:t>Ole Rahbek</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2756C" w14:textId="77777777"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KV</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F9AA1"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C0FFF" w14:textId="77777777" w:rsidR="001F464E" w:rsidRPr="004848F4" w:rsidRDefault="001F464E" w:rsidP="00007E98">
            <w:pPr>
              <w:spacing w:after="0"/>
              <w:rPr>
                <w:rFonts w:ascii="Lucida Sans" w:eastAsia="Calibri" w:hAnsi="Lucida Sans" w:cs="Calibri"/>
                <w:sz w:val="20"/>
                <w:szCs w:val="20"/>
              </w:rPr>
            </w:pPr>
          </w:p>
        </w:tc>
      </w:tr>
      <w:tr w:rsidR="0052470D" w:rsidRPr="004848F4" w14:paraId="0DCAA5F9"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402C9" w14:textId="77777777" w:rsidR="001F464E" w:rsidRPr="004848F4" w:rsidRDefault="00894D86" w:rsidP="0052470D">
            <w:pPr>
              <w:spacing w:after="0"/>
              <w:rPr>
                <w:rFonts w:ascii="Lucida Sans" w:eastAsia="Calibri" w:hAnsi="Lucida Sans" w:cs="Calibri"/>
                <w:sz w:val="20"/>
                <w:szCs w:val="20"/>
              </w:rPr>
            </w:pPr>
            <w:r>
              <w:rPr>
                <w:rFonts w:ascii="Lucida Sans" w:eastAsia="Calibri" w:hAnsi="Lucida Sans" w:cs="Calibri"/>
                <w:sz w:val="20"/>
                <w:szCs w:val="20"/>
              </w:rPr>
              <w:t>Bjarke Thomassen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B99C2" w14:textId="77777777" w:rsidR="001F464E" w:rsidRPr="004848F4" w:rsidRDefault="00EA7645" w:rsidP="0052470D">
            <w:pPr>
              <w:spacing w:after="0"/>
              <w:jc w:val="center"/>
              <w:rPr>
                <w:rFonts w:ascii="Lucida Sans" w:eastAsia="Calibri" w:hAnsi="Lucida Sans" w:cs="Calibri"/>
                <w:sz w:val="20"/>
                <w:szCs w:val="20"/>
              </w:rPr>
            </w:pPr>
            <w:r>
              <w:rPr>
                <w:rFonts w:ascii="Lucida Sans" w:eastAsia="Calibri" w:hAnsi="Lucida Sans" w:cs="Calibri"/>
                <w:sz w:val="20"/>
                <w:szCs w:val="20"/>
              </w:rPr>
              <w:t>OR</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67EEC"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 suppleant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FD63C" w14:textId="77777777" w:rsidR="001F464E" w:rsidRPr="004848F4" w:rsidRDefault="001F464E" w:rsidP="00007E98">
            <w:pPr>
              <w:spacing w:after="0"/>
              <w:rPr>
                <w:rFonts w:ascii="Lucida Sans" w:eastAsia="Calibri" w:hAnsi="Lucida Sans" w:cs="Calibri"/>
                <w:sz w:val="20"/>
                <w:szCs w:val="20"/>
              </w:rPr>
            </w:pPr>
          </w:p>
        </w:tc>
      </w:tr>
    </w:tbl>
    <w:p w14:paraId="324E03B2" w14:textId="77777777" w:rsidR="000878D8" w:rsidRPr="004848F4" w:rsidRDefault="000878D8">
      <w:pPr>
        <w:rPr>
          <w:rFonts w:ascii="Lucida Sans" w:eastAsia="Calibri" w:hAnsi="Lucida Sans" w:cs="Calibri"/>
          <w:sz w:val="20"/>
          <w:szCs w:val="20"/>
        </w:rPr>
      </w:pPr>
    </w:p>
    <w:p w14:paraId="75F08D04" w14:textId="77777777" w:rsidR="00B835E3" w:rsidRPr="004848F4" w:rsidRDefault="000878D8">
      <w:pPr>
        <w:rPr>
          <w:rFonts w:ascii="Lucida Sans" w:eastAsia="Calibri" w:hAnsi="Lucida Sans" w:cs="Calibri"/>
          <w:sz w:val="20"/>
          <w:szCs w:val="20"/>
        </w:rPr>
      </w:pPr>
      <w:r w:rsidRPr="004848F4">
        <w:rPr>
          <w:rFonts w:ascii="Lucida Sans" w:hAnsi="Lucida Sans"/>
          <w:sz w:val="20"/>
          <w:szCs w:val="20"/>
        </w:rPr>
        <w:br/>
      </w:r>
      <w:r w:rsidR="003B7AEC" w:rsidRPr="004848F4">
        <w:rPr>
          <w:rFonts w:ascii="Lucida Sans" w:eastAsia="Calibri" w:hAnsi="Lucida Sans" w:cs="Calibri"/>
          <w:sz w:val="20"/>
          <w:szCs w:val="20"/>
        </w:rPr>
        <w:tab/>
      </w:r>
      <w:r w:rsidR="009536CB" w:rsidRPr="004848F4">
        <w:rPr>
          <w:rFonts w:ascii="Lucida Sans" w:eastAsia="Calibri" w:hAnsi="Lucida Sans" w:cs="Calibri"/>
          <w:sz w:val="20"/>
          <w:szCs w:val="20"/>
        </w:rPr>
        <w:t xml:space="preserve"> </w:t>
      </w:r>
    </w:p>
    <w:p w14:paraId="285ECBFD" w14:textId="77777777" w:rsidR="00BE5091" w:rsidRPr="00BE5091" w:rsidRDefault="009536CB">
      <w:pPr>
        <w:rPr>
          <w:rFonts w:ascii="Lucida Sans" w:eastAsia="Calibri" w:hAnsi="Lucida Sans" w:cs="Calibri"/>
          <w:sz w:val="20"/>
          <w:szCs w:val="20"/>
          <w:u w:val="single"/>
        </w:rPr>
      </w:pPr>
      <w:r w:rsidRPr="00EA7645">
        <w:rPr>
          <w:rFonts w:ascii="Lucida Sans" w:eastAsia="Calibri" w:hAnsi="Lucida Sans" w:cs="Calibri"/>
          <w:b/>
          <w:sz w:val="20"/>
          <w:szCs w:val="20"/>
        </w:rPr>
        <w:t>Dagsorden:</w:t>
      </w:r>
    </w:p>
    <w:tbl>
      <w:tblPr>
        <w:tblW w:w="0" w:type="auto"/>
        <w:tblInd w:w="108" w:type="dxa"/>
        <w:tblCellMar>
          <w:left w:w="10" w:type="dxa"/>
          <w:right w:w="10" w:type="dxa"/>
        </w:tblCellMar>
        <w:tblLook w:val="0000" w:firstRow="0" w:lastRow="0" w:firstColumn="0" w:lastColumn="0" w:noHBand="0" w:noVBand="0"/>
      </w:tblPr>
      <w:tblGrid>
        <w:gridCol w:w="3617"/>
        <w:gridCol w:w="4639"/>
        <w:gridCol w:w="1264"/>
      </w:tblGrid>
      <w:tr w:rsidR="00D54E43" w:rsidRPr="004848F4" w14:paraId="5E2DA26B"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7C4745D"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Tema</w:t>
            </w:r>
          </w:p>
        </w:tc>
        <w:tc>
          <w:tcPr>
            <w:tcW w:w="477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6B0EA41"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Beslutning</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C178A9D"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Ansvarlig</w:t>
            </w:r>
          </w:p>
        </w:tc>
      </w:tr>
      <w:tr w:rsidR="00D54E43" w:rsidRPr="004848F4" w14:paraId="05A675ED"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17BCC69A" w14:textId="77777777" w:rsidR="00D54E43" w:rsidRPr="004848F4" w:rsidRDefault="00E10BD8" w:rsidP="00D54E43">
            <w:pPr>
              <w:spacing w:after="0"/>
              <w:rPr>
                <w:rFonts w:ascii="Lucida Sans" w:eastAsia="Calibri" w:hAnsi="Lucida Sans" w:cs="Calibri"/>
                <w:sz w:val="20"/>
                <w:szCs w:val="20"/>
              </w:rPr>
            </w:pPr>
            <w:r>
              <w:rPr>
                <w:rFonts w:ascii="Lucida Sans" w:eastAsia="Calibri" w:hAnsi="Lucida Sans" w:cs="Calibri"/>
                <w:sz w:val="20"/>
                <w:szCs w:val="20"/>
              </w:rPr>
              <w:t>Opsamling fra sidste mødes referat.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BD2B8" w14:textId="77777777" w:rsidR="00CD584A" w:rsidRPr="004848F4" w:rsidRDefault="00DC6244" w:rsidP="00DC6244">
            <w:pPr>
              <w:rPr>
                <w:rFonts w:ascii="Lucida Sans" w:eastAsia="Calibri" w:hAnsi="Lucida Sans" w:cs="Calibri"/>
                <w:sz w:val="20"/>
                <w:szCs w:val="20"/>
              </w:rPr>
            </w:pPr>
            <w:r>
              <w:rPr>
                <w:rFonts w:ascii="Lucida Sans" w:eastAsia="Calibri" w:hAnsi="Lucida Sans" w:cs="Calibri"/>
                <w:sz w:val="20"/>
                <w:szCs w:val="20"/>
              </w:rPr>
              <w:t>Sidste mødes referat kort drøftet.</w:t>
            </w:r>
            <w:r>
              <w:rPr>
                <w:rFonts w:ascii="Lucida Sans" w:eastAsia="Calibri" w:hAnsi="Lucida Sans" w:cs="Calibri"/>
                <w:sz w:val="20"/>
                <w:szCs w:val="20"/>
              </w:rPr>
              <w:br/>
              <w:t xml:space="preserve">Der er ikke indkøbt tablet. Vi klarer os med det vi har og </w:t>
            </w:r>
            <w:proofErr w:type="spellStart"/>
            <w:r>
              <w:rPr>
                <w:rFonts w:ascii="Lucida Sans" w:eastAsia="Calibri" w:hAnsi="Lucida Sans" w:cs="Calibri"/>
                <w:sz w:val="20"/>
                <w:szCs w:val="20"/>
              </w:rPr>
              <w:t>iSail</w:t>
            </w:r>
            <w:proofErr w:type="spellEnd"/>
            <w:r>
              <w:rPr>
                <w:rFonts w:ascii="Lucida Sans" w:eastAsia="Calibri" w:hAnsi="Lucida Sans" w:cs="Calibri"/>
                <w:sz w:val="20"/>
                <w:szCs w:val="20"/>
              </w:rPr>
              <w:t>.</w:t>
            </w:r>
            <w:r>
              <w:rPr>
                <w:rFonts w:ascii="Lucida Sans" w:eastAsia="Calibri" w:hAnsi="Lucida Sans" w:cs="Calibri"/>
                <w:sz w:val="20"/>
                <w:szCs w:val="20"/>
              </w:rPr>
              <w:br/>
              <w:t>Der må godt gøres noget mere reklame for vores T-shirts.</w:t>
            </w:r>
            <w:r>
              <w:rPr>
                <w:rFonts w:ascii="Lucida Sans" w:eastAsia="Calibri" w:hAnsi="Lucida Sans" w:cs="Calibri"/>
                <w:sz w:val="20"/>
                <w:szCs w:val="20"/>
              </w:rPr>
              <w:br/>
              <w:t xml:space="preserve">Oprydning af skurene. </w:t>
            </w:r>
            <w:r w:rsidRPr="00DC6244">
              <w:rPr>
                <w:rFonts w:ascii="Lucida Sans" w:eastAsia="Calibri" w:hAnsi="Lucida Sans" w:cs="Calibri"/>
                <w:color w:val="FF0000"/>
                <w:sz w:val="20"/>
                <w:szCs w:val="20"/>
              </w:rPr>
              <w:t xml:space="preserve">Curt </w:t>
            </w:r>
            <w:r>
              <w:rPr>
                <w:rFonts w:ascii="Lucida Sans" w:eastAsia="Calibri" w:hAnsi="Lucida Sans" w:cs="Calibri"/>
                <w:sz w:val="20"/>
                <w:szCs w:val="20"/>
              </w:rPr>
              <w:t>er så småt i gang. Må meget gerne invitere flere med.</w:t>
            </w:r>
            <w:r>
              <w:rPr>
                <w:rFonts w:ascii="Lucida Sans" w:eastAsia="Calibri" w:hAnsi="Lucida Sans" w:cs="Calibri"/>
                <w:sz w:val="20"/>
                <w:szCs w:val="20"/>
              </w:rPr>
              <w:br/>
              <w:t xml:space="preserve">Kontingentopkrævning. Vi arbejder fortsat med en mere effektiv metode til opkrævning – </w:t>
            </w:r>
            <w:r>
              <w:rPr>
                <w:rFonts w:ascii="Lucida Sans" w:eastAsia="Calibri" w:hAnsi="Lucida Sans" w:cs="Calibri"/>
                <w:sz w:val="20"/>
                <w:szCs w:val="20"/>
              </w:rPr>
              <w:lastRenderedPageBreak/>
              <w:t>måske via Holdsport.</w:t>
            </w:r>
            <w:r>
              <w:rPr>
                <w:rFonts w:ascii="Lucida Sans" w:eastAsia="Calibri" w:hAnsi="Lucida Sans" w:cs="Calibri"/>
                <w:sz w:val="20"/>
                <w:szCs w:val="20"/>
              </w:rPr>
              <w:br/>
              <w:t xml:space="preserve">Jollen. </w:t>
            </w:r>
            <w:r w:rsidRPr="00DC6244">
              <w:rPr>
                <w:rFonts w:ascii="Lucida Sans" w:eastAsia="Calibri" w:hAnsi="Lucida Sans" w:cs="Calibri"/>
                <w:color w:val="FF0000"/>
                <w:sz w:val="20"/>
                <w:szCs w:val="20"/>
              </w:rPr>
              <w:t>Arne</w:t>
            </w:r>
            <w:r>
              <w:rPr>
                <w:rFonts w:ascii="Lucida Sans" w:eastAsia="Calibri" w:hAnsi="Lucida Sans" w:cs="Calibri"/>
                <w:sz w:val="20"/>
                <w:szCs w:val="20"/>
              </w:rPr>
              <w:t xml:space="preserve"> ansvarlig for planlægning og indkaldelse af kompetente hjælpere.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FAF58" w14:textId="77777777" w:rsidR="00CD584A" w:rsidRPr="004848F4" w:rsidRDefault="00DD38B9" w:rsidP="005B40F9">
            <w:pPr>
              <w:spacing w:after="0"/>
              <w:rPr>
                <w:rFonts w:ascii="Lucida Sans" w:eastAsia="Calibri" w:hAnsi="Lucida Sans" w:cs="Calibri"/>
                <w:sz w:val="20"/>
                <w:szCs w:val="20"/>
              </w:rPr>
            </w:pPr>
            <w:r>
              <w:rPr>
                <w:rFonts w:ascii="Lucida Sans" w:eastAsia="Calibri" w:hAnsi="Lucida Sans" w:cs="Calibri"/>
                <w:sz w:val="20"/>
                <w:szCs w:val="20"/>
              </w:rPr>
              <w:lastRenderedPageBreak/>
              <w:t>alle</w:t>
            </w:r>
          </w:p>
        </w:tc>
      </w:tr>
      <w:tr w:rsidR="00030F05" w:rsidRPr="004848F4" w14:paraId="3FBCFC2F"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5E06A5FD" w14:textId="77777777" w:rsidR="00030F05" w:rsidRDefault="00030F05" w:rsidP="002525D6">
            <w:pPr>
              <w:spacing w:after="0"/>
              <w:rPr>
                <w:rFonts w:ascii="Lucida Sans" w:eastAsia="Calibri" w:hAnsi="Lucida Sans" w:cs="Calibri"/>
                <w:sz w:val="20"/>
                <w:szCs w:val="20"/>
              </w:rPr>
            </w:pPr>
            <w:r>
              <w:rPr>
                <w:rFonts w:ascii="Lucida Sans" w:eastAsia="Calibri" w:hAnsi="Lucida Sans" w:cs="Calibri"/>
                <w:sz w:val="20"/>
                <w:szCs w:val="20"/>
              </w:rPr>
              <w:t>”Hørt i messen”.</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AD126" w14:textId="77777777" w:rsidR="00030F05" w:rsidRDefault="00030F05" w:rsidP="00FF7407">
            <w:pPr>
              <w:rPr>
                <w:rFonts w:ascii="Lucida Sans" w:eastAsia="Calibri" w:hAnsi="Lucida Sans" w:cs="Calibri"/>
                <w:sz w:val="20"/>
                <w:szCs w:val="20"/>
              </w:rPr>
            </w:pPr>
            <w:r>
              <w:rPr>
                <w:rFonts w:ascii="Lucida Sans" w:eastAsia="Calibri" w:hAnsi="Lucida Sans" w:cs="Calibri"/>
                <w:sz w:val="20"/>
                <w:szCs w:val="20"/>
              </w:rPr>
              <w:t>Rygter, myter, sladder.</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66A68" w14:textId="77777777" w:rsidR="00030F05" w:rsidRDefault="00030F05" w:rsidP="005B40F9">
            <w:pPr>
              <w:spacing w:after="0"/>
              <w:rPr>
                <w:rFonts w:ascii="Lucida Sans" w:eastAsia="Calibri" w:hAnsi="Lucida Sans" w:cs="Calibri"/>
                <w:sz w:val="20"/>
                <w:szCs w:val="20"/>
              </w:rPr>
            </w:pPr>
            <w:r>
              <w:rPr>
                <w:rFonts w:ascii="Lucida Sans" w:eastAsia="Calibri" w:hAnsi="Lucida Sans" w:cs="Calibri"/>
                <w:sz w:val="20"/>
                <w:szCs w:val="20"/>
              </w:rPr>
              <w:t>alle</w:t>
            </w:r>
          </w:p>
        </w:tc>
      </w:tr>
      <w:tr w:rsidR="00E93995" w:rsidRPr="004848F4" w14:paraId="40C3299C"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50238033" w14:textId="77777777" w:rsidR="00E93995" w:rsidRDefault="00D06427" w:rsidP="006061DB">
            <w:pPr>
              <w:spacing w:after="0"/>
              <w:rPr>
                <w:rFonts w:ascii="Lucida Sans" w:eastAsia="Calibri" w:hAnsi="Lucida Sans" w:cs="Calibri"/>
                <w:sz w:val="20"/>
                <w:szCs w:val="20"/>
              </w:rPr>
            </w:pPr>
            <w:r>
              <w:rPr>
                <w:rFonts w:ascii="Lucida Sans" w:eastAsia="Calibri" w:hAnsi="Lucida Sans" w:cs="Calibri"/>
                <w:sz w:val="20"/>
                <w:szCs w:val="20"/>
              </w:rPr>
              <w:t>Opsamling beddingsarbejdet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9F84B" w14:textId="77777777" w:rsidR="00E93995" w:rsidRDefault="00DC6244" w:rsidP="00D06427">
            <w:pPr>
              <w:rPr>
                <w:rFonts w:ascii="Lucida Sans" w:eastAsia="Calibri" w:hAnsi="Lucida Sans" w:cs="Calibri"/>
                <w:sz w:val="20"/>
                <w:szCs w:val="20"/>
              </w:rPr>
            </w:pPr>
            <w:r>
              <w:rPr>
                <w:rFonts w:ascii="Lucida Sans" w:eastAsia="Calibri" w:hAnsi="Lucida Sans" w:cs="Calibri"/>
                <w:sz w:val="20"/>
                <w:szCs w:val="20"/>
              </w:rPr>
              <w:t xml:space="preserve">Almindelig opfattelse af, at beddingsarbejdet fungerede tilfredsstillende. </w:t>
            </w:r>
            <w:r w:rsidR="00A17328">
              <w:rPr>
                <w:rFonts w:ascii="Lucida Sans" w:eastAsia="Calibri" w:hAnsi="Lucida Sans" w:cs="Calibri"/>
                <w:sz w:val="20"/>
                <w:szCs w:val="20"/>
              </w:rPr>
              <w:t>Der skal tjekkes, hvor meget bundmaling vi har på lager.</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7584C" w14:textId="77777777" w:rsidR="00E93995" w:rsidRDefault="00E93995" w:rsidP="005B40F9">
            <w:pPr>
              <w:spacing w:after="0"/>
              <w:rPr>
                <w:rFonts w:ascii="Lucida Sans" w:eastAsia="Calibri" w:hAnsi="Lucida Sans" w:cs="Calibri"/>
                <w:sz w:val="20"/>
                <w:szCs w:val="20"/>
              </w:rPr>
            </w:pPr>
            <w:r>
              <w:rPr>
                <w:rFonts w:ascii="Lucida Sans" w:eastAsia="Calibri" w:hAnsi="Lucida Sans" w:cs="Calibri"/>
                <w:sz w:val="20"/>
                <w:szCs w:val="20"/>
              </w:rPr>
              <w:t>alle</w:t>
            </w:r>
          </w:p>
        </w:tc>
      </w:tr>
      <w:tr w:rsidR="00DD38B9" w:rsidRPr="004848F4" w14:paraId="22CF4A49"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1A2022E3" w14:textId="77777777" w:rsidR="00DD38B9" w:rsidRDefault="006061DB" w:rsidP="006061DB">
            <w:pPr>
              <w:spacing w:after="0"/>
              <w:rPr>
                <w:rFonts w:ascii="Lucida Sans" w:eastAsia="Calibri" w:hAnsi="Lucida Sans" w:cs="Calibri"/>
                <w:sz w:val="20"/>
                <w:szCs w:val="20"/>
              </w:rPr>
            </w:pPr>
            <w:r>
              <w:rPr>
                <w:rFonts w:ascii="Lucida Sans" w:eastAsia="Calibri" w:hAnsi="Lucida Sans" w:cs="Calibri"/>
                <w:sz w:val="20"/>
                <w:szCs w:val="20"/>
              </w:rPr>
              <w:t>Holdsport.dk</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71071" w14:textId="77777777" w:rsidR="00F75A84" w:rsidRPr="00290684" w:rsidRDefault="00D06427" w:rsidP="00F75A84">
            <w:pPr>
              <w:rPr>
                <w:rFonts w:ascii="Lucida Sans" w:eastAsia="Calibri" w:hAnsi="Lucida Sans" w:cs="Calibri"/>
                <w:sz w:val="20"/>
                <w:szCs w:val="20"/>
              </w:rPr>
            </w:pPr>
            <w:r>
              <w:rPr>
                <w:rFonts w:ascii="Lucida Sans" w:eastAsia="Calibri" w:hAnsi="Lucida Sans" w:cs="Calibri"/>
                <w:sz w:val="20"/>
                <w:szCs w:val="20"/>
              </w:rPr>
              <w:t>Fungerer systemet tilfredsstillende?</w:t>
            </w:r>
            <w:r w:rsidR="00A17328">
              <w:rPr>
                <w:rFonts w:ascii="Lucida Sans" w:eastAsia="Calibri" w:hAnsi="Lucida Sans" w:cs="Calibri"/>
                <w:sz w:val="20"/>
                <w:szCs w:val="20"/>
              </w:rPr>
              <w:t xml:space="preserve"> Prof-udgaven overvejes – men skal i givet fald være velbegrundet. Vi afsætter 1 time på næste bestyrelsesmøde til inspiration omkring benyttelse af systemet.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E9ED0" w14:textId="77777777" w:rsidR="00DD38B9" w:rsidRDefault="006061DB" w:rsidP="005B40F9">
            <w:pPr>
              <w:spacing w:after="0"/>
              <w:rPr>
                <w:rFonts w:ascii="Lucida Sans" w:eastAsia="Calibri" w:hAnsi="Lucida Sans" w:cs="Calibri"/>
                <w:sz w:val="20"/>
                <w:szCs w:val="20"/>
              </w:rPr>
            </w:pPr>
            <w:r>
              <w:rPr>
                <w:rFonts w:ascii="Lucida Sans" w:eastAsia="Calibri" w:hAnsi="Lucida Sans" w:cs="Calibri"/>
                <w:sz w:val="20"/>
                <w:szCs w:val="20"/>
              </w:rPr>
              <w:t>KE</w:t>
            </w:r>
          </w:p>
        </w:tc>
      </w:tr>
      <w:tr w:rsidR="007C22EC" w:rsidRPr="004848F4" w14:paraId="568D95B1"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19941" w14:textId="77777777" w:rsidR="007C22EC" w:rsidRPr="004848F4" w:rsidRDefault="007C22EC" w:rsidP="00031FAE">
            <w:pPr>
              <w:spacing w:after="0"/>
              <w:rPr>
                <w:rFonts w:ascii="Lucida Sans" w:eastAsia="Calibri" w:hAnsi="Lucida Sans" w:cs="Calibri"/>
                <w:sz w:val="20"/>
                <w:szCs w:val="20"/>
              </w:rPr>
            </w:pPr>
            <w:r>
              <w:rPr>
                <w:rFonts w:ascii="Lucida Sans" w:eastAsia="Calibri" w:hAnsi="Lucida Sans" w:cs="Calibri"/>
                <w:sz w:val="20"/>
                <w:szCs w:val="20"/>
              </w:rPr>
              <w:t>Indkøb af T-shirts.</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11813" w14:textId="77777777" w:rsidR="007C22EC" w:rsidRPr="004848F4" w:rsidRDefault="00D06427" w:rsidP="00A17328">
            <w:pPr>
              <w:spacing w:after="0"/>
              <w:rPr>
                <w:rFonts w:ascii="Lucida Sans" w:eastAsia="Calibri" w:hAnsi="Lucida Sans" w:cs="Calibri"/>
                <w:sz w:val="20"/>
                <w:szCs w:val="20"/>
              </w:rPr>
            </w:pPr>
            <w:r>
              <w:rPr>
                <w:rFonts w:ascii="Lucida Sans" w:eastAsia="Calibri" w:hAnsi="Lucida Sans" w:cs="Calibri"/>
                <w:sz w:val="20"/>
                <w:szCs w:val="20"/>
              </w:rPr>
              <w:t>S</w:t>
            </w:r>
            <w:r w:rsidR="00A17328">
              <w:rPr>
                <w:rFonts w:ascii="Lucida Sans" w:eastAsia="Calibri" w:hAnsi="Lucida Sans" w:cs="Calibri"/>
                <w:sz w:val="20"/>
                <w:szCs w:val="20"/>
              </w:rPr>
              <w:t>om tidligere nævnt – der er fortsat en del på lager. Så gerne reklame om bluserne.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552FD" w14:textId="77777777" w:rsidR="007C22EC" w:rsidRPr="004848F4" w:rsidRDefault="007C22EC">
            <w:pPr>
              <w:spacing w:after="0"/>
              <w:rPr>
                <w:rFonts w:ascii="Lucida Sans" w:eastAsia="Calibri" w:hAnsi="Lucida Sans" w:cs="Calibri"/>
                <w:sz w:val="20"/>
                <w:szCs w:val="20"/>
              </w:rPr>
            </w:pPr>
            <w:r>
              <w:rPr>
                <w:rFonts w:ascii="Lucida Sans" w:eastAsia="Calibri" w:hAnsi="Lucida Sans" w:cs="Calibri"/>
                <w:sz w:val="20"/>
                <w:szCs w:val="20"/>
              </w:rPr>
              <w:t>CH</w:t>
            </w:r>
          </w:p>
        </w:tc>
      </w:tr>
      <w:tr w:rsidR="00D54E43" w:rsidRPr="004848F4" w14:paraId="148675B7"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482B7" w14:textId="77777777" w:rsidR="00886E8E" w:rsidRPr="004848F4" w:rsidRDefault="00886E8E" w:rsidP="00031FAE">
            <w:pPr>
              <w:spacing w:after="0"/>
              <w:rPr>
                <w:rFonts w:ascii="Lucida Sans" w:eastAsia="Calibri" w:hAnsi="Lucida Sans" w:cs="Calibri"/>
                <w:sz w:val="20"/>
                <w:szCs w:val="20"/>
              </w:rPr>
            </w:pPr>
            <w:r w:rsidRPr="004848F4">
              <w:rPr>
                <w:rFonts w:ascii="Lucida Sans" w:eastAsia="Calibri" w:hAnsi="Lucida Sans" w:cs="Calibri"/>
                <w:sz w:val="20"/>
                <w:szCs w:val="20"/>
              </w:rPr>
              <w:t xml:space="preserve">”Curts </w:t>
            </w:r>
            <w:r w:rsidR="00A42A25" w:rsidRPr="004848F4">
              <w:rPr>
                <w:rFonts w:ascii="Lucida Sans" w:eastAsia="Calibri" w:hAnsi="Lucida Sans" w:cs="Calibri"/>
                <w:sz w:val="20"/>
                <w:szCs w:val="20"/>
              </w:rPr>
              <w:t>reparationsliste</w:t>
            </w:r>
            <w:r w:rsidRPr="004848F4">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77108" w14:textId="77777777" w:rsidR="00B83F56" w:rsidRPr="004848F4" w:rsidRDefault="00A17328" w:rsidP="00DC7018">
            <w:pPr>
              <w:spacing w:after="0"/>
              <w:rPr>
                <w:rFonts w:ascii="Lucida Sans" w:eastAsia="Calibri" w:hAnsi="Lucida Sans" w:cs="Calibri"/>
                <w:sz w:val="20"/>
                <w:szCs w:val="20"/>
              </w:rPr>
            </w:pPr>
            <w:r>
              <w:rPr>
                <w:rFonts w:ascii="Lucida Sans" w:eastAsia="Calibri" w:hAnsi="Lucida Sans" w:cs="Calibri"/>
                <w:sz w:val="20"/>
                <w:szCs w:val="20"/>
              </w:rPr>
              <w:t>Gennemgået og kommenteret.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835D8" w14:textId="77777777" w:rsidR="00AC3DA0"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CH</w:t>
            </w:r>
          </w:p>
        </w:tc>
      </w:tr>
      <w:tr w:rsidR="00DD38B9" w:rsidRPr="004848F4" w14:paraId="7823BF7B"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EA395" w14:textId="77777777" w:rsidR="00DD38B9" w:rsidRPr="004848F4" w:rsidRDefault="00DD38B9">
            <w:pPr>
              <w:spacing w:after="0"/>
              <w:rPr>
                <w:rFonts w:ascii="Lucida Sans" w:eastAsia="Calibri" w:hAnsi="Lucida Sans" w:cs="Calibri"/>
                <w:sz w:val="20"/>
                <w:szCs w:val="20"/>
              </w:rPr>
            </w:pPr>
            <w:r>
              <w:rPr>
                <w:rFonts w:ascii="Lucida Sans" w:eastAsia="Calibri" w:hAnsi="Lucida Sans" w:cs="Calibri"/>
                <w:sz w:val="20"/>
                <w:szCs w:val="20"/>
              </w:rPr>
              <w:t xml:space="preserve">Oprydning </w:t>
            </w:r>
            <w:r w:rsidR="00247049">
              <w:rPr>
                <w:rFonts w:ascii="Lucida Sans" w:eastAsia="Calibri" w:hAnsi="Lucida Sans" w:cs="Calibri"/>
                <w:sz w:val="20"/>
                <w:szCs w:val="20"/>
              </w:rPr>
              <w:t xml:space="preserve">i </w:t>
            </w:r>
            <w:r>
              <w:rPr>
                <w:rFonts w:ascii="Lucida Sans" w:eastAsia="Calibri" w:hAnsi="Lucida Sans" w:cs="Calibri"/>
                <w:sz w:val="20"/>
                <w:szCs w:val="20"/>
              </w:rPr>
              <w:t>kulturskuret</w:t>
            </w:r>
            <w:r w:rsidR="00247049">
              <w:rPr>
                <w:rFonts w:ascii="Lucida Sans" w:eastAsia="Calibri" w:hAnsi="Lucida Sans" w:cs="Calibri"/>
                <w:sz w:val="20"/>
                <w:szCs w:val="20"/>
              </w:rPr>
              <w:t>/mellem skurene</w:t>
            </w:r>
            <w:r>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64427" w14:textId="77777777" w:rsidR="00DD38B9" w:rsidRPr="00E93995" w:rsidRDefault="00A17328" w:rsidP="00A17328">
            <w:pPr>
              <w:spacing w:after="0"/>
              <w:rPr>
                <w:rFonts w:ascii="Lucida Sans" w:eastAsia="Calibri" w:hAnsi="Lucida Sans" w:cs="Calibri"/>
                <w:i/>
                <w:sz w:val="20"/>
                <w:szCs w:val="20"/>
              </w:rPr>
            </w:pPr>
            <w:r>
              <w:rPr>
                <w:rFonts w:ascii="Lucida Sans" w:eastAsia="Calibri" w:hAnsi="Lucida Sans" w:cs="Calibri"/>
                <w:i/>
                <w:sz w:val="20"/>
                <w:szCs w:val="20"/>
              </w:rPr>
              <w:t>Fra forrige</w:t>
            </w:r>
            <w:r w:rsidR="00E93995">
              <w:rPr>
                <w:rFonts w:ascii="Lucida Sans" w:eastAsia="Calibri" w:hAnsi="Lucida Sans" w:cs="Calibri"/>
                <w:i/>
                <w:sz w:val="20"/>
                <w:szCs w:val="20"/>
              </w:rPr>
              <w:t xml:space="preserve"> referat: </w:t>
            </w:r>
            <w:r w:rsidR="00E93995" w:rsidRPr="00E93995">
              <w:rPr>
                <w:rFonts w:ascii="Lucida Sans" w:eastAsia="Calibri" w:hAnsi="Lucida Sans" w:cs="Calibri"/>
                <w:i/>
                <w:sz w:val="20"/>
                <w:szCs w:val="20"/>
              </w:rPr>
              <w:t>CH indkalder nogle arbejdsduelige, når vejret er blevet lidt lunere.</w:t>
            </w:r>
            <w:r w:rsidR="00E93995" w:rsidRPr="00E93995">
              <w:rPr>
                <w:rFonts w:ascii="Lucida Sans" w:eastAsia="Calibri" w:hAnsi="Lucida Sans" w:cs="Calibri"/>
                <w:i/>
                <w:sz w:val="20"/>
                <w:szCs w:val="20"/>
              </w:rPr>
              <w:br/>
            </w:r>
            <w:r w:rsidR="00E93995" w:rsidRPr="00E93995">
              <w:rPr>
                <w:rFonts w:ascii="Lucida Sans" w:eastAsia="Calibri" w:hAnsi="Lucida Sans" w:cs="Calibri"/>
                <w:b/>
                <w:i/>
                <w:sz w:val="20"/>
                <w:szCs w:val="20"/>
              </w:rPr>
              <w:t xml:space="preserve">Redningsflåden </w:t>
            </w:r>
            <w:r>
              <w:rPr>
                <w:rFonts w:ascii="Lucida Sans" w:eastAsia="Calibri" w:hAnsi="Lucida Sans" w:cs="Calibri"/>
                <w:b/>
                <w:i/>
                <w:sz w:val="20"/>
                <w:szCs w:val="20"/>
              </w:rPr>
              <w:t>er afhændet</w:t>
            </w:r>
            <w:r w:rsidR="00E93995" w:rsidRPr="00E93995">
              <w:rPr>
                <w:rFonts w:ascii="Lucida Sans" w:eastAsia="Calibri" w:hAnsi="Lucida Sans" w:cs="Calibri"/>
                <w:i/>
                <w:sz w:val="20"/>
                <w:szCs w:val="20"/>
              </w:rPr>
              <w:t>. CH ansvarlig.</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14869" w14:textId="77777777" w:rsidR="00DD38B9" w:rsidRDefault="00E93995">
            <w:pPr>
              <w:spacing w:after="0"/>
              <w:rPr>
                <w:rFonts w:ascii="Lucida Sans" w:eastAsia="Calibri" w:hAnsi="Lucida Sans" w:cs="Calibri"/>
                <w:sz w:val="20"/>
                <w:szCs w:val="20"/>
              </w:rPr>
            </w:pPr>
            <w:r>
              <w:rPr>
                <w:rFonts w:ascii="Lucida Sans" w:eastAsia="Calibri" w:hAnsi="Lucida Sans" w:cs="Calibri"/>
                <w:sz w:val="20"/>
                <w:szCs w:val="20"/>
              </w:rPr>
              <w:t>CH</w:t>
            </w:r>
          </w:p>
        </w:tc>
      </w:tr>
      <w:tr w:rsidR="00225A15" w:rsidRPr="004848F4" w14:paraId="55907498"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5BBA3" w14:textId="77777777" w:rsidR="00225A15" w:rsidRDefault="00D06427" w:rsidP="00A5063C">
            <w:pPr>
              <w:spacing w:after="0"/>
              <w:rPr>
                <w:rFonts w:ascii="Lucida Sans" w:eastAsia="Calibri" w:hAnsi="Lucida Sans" w:cs="Calibri"/>
                <w:sz w:val="20"/>
                <w:szCs w:val="20"/>
              </w:rPr>
            </w:pPr>
            <w:r>
              <w:rPr>
                <w:rFonts w:ascii="Lucida Sans" w:eastAsia="Calibri" w:hAnsi="Lucida Sans" w:cs="Calibri"/>
                <w:sz w:val="20"/>
                <w:szCs w:val="20"/>
              </w:rPr>
              <w:t>Status sjakkene</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C09B2" w14:textId="77777777" w:rsidR="00225A15" w:rsidRDefault="00A17328" w:rsidP="00E93995">
            <w:pPr>
              <w:spacing w:after="0"/>
              <w:rPr>
                <w:rFonts w:ascii="Lucida Sans" w:eastAsia="Calibri" w:hAnsi="Lucida Sans" w:cs="Calibri"/>
                <w:sz w:val="20"/>
                <w:szCs w:val="20"/>
              </w:rPr>
            </w:pPr>
            <w:r>
              <w:rPr>
                <w:rFonts w:ascii="Lucida Sans" w:eastAsia="Calibri" w:hAnsi="Lucida Sans" w:cs="Calibri"/>
                <w:sz w:val="20"/>
                <w:szCs w:val="20"/>
              </w:rPr>
              <w:t>De faste sjak fungerer stort set tilfredsstillende</w:t>
            </w:r>
            <w:r w:rsidR="00A5063C">
              <w:rPr>
                <w:rFonts w:ascii="Lucida Sans" w:eastAsia="Calibri" w:hAnsi="Lucida Sans" w:cs="Calibri"/>
                <w:sz w:val="20"/>
                <w:szCs w:val="20"/>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CD552" w14:textId="77777777" w:rsidR="00225A15" w:rsidRPr="004848F4" w:rsidRDefault="00A5063C" w:rsidP="00A5063C">
            <w:pPr>
              <w:spacing w:after="0"/>
              <w:rPr>
                <w:rFonts w:ascii="Lucida Sans" w:eastAsia="Calibri" w:hAnsi="Lucida Sans" w:cs="Calibri"/>
                <w:sz w:val="20"/>
                <w:szCs w:val="20"/>
              </w:rPr>
            </w:pPr>
            <w:r>
              <w:rPr>
                <w:rFonts w:ascii="Lucida Sans" w:eastAsia="Calibri" w:hAnsi="Lucida Sans" w:cs="Calibri"/>
                <w:sz w:val="20"/>
                <w:szCs w:val="20"/>
              </w:rPr>
              <w:t>A</w:t>
            </w:r>
            <w:r w:rsidR="00653996">
              <w:rPr>
                <w:rFonts w:ascii="Lucida Sans" w:eastAsia="Calibri" w:hAnsi="Lucida Sans" w:cs="Calibri"/>
                <w:sz w:val="20"/>
                <w:szCs w:val="20"/>
              </w:rPr>
              <w:t>lle</w:t>
            </w:r>
          </w:p>
        </w:tc>
      </w:tr>
      <w:tr w:rsidR="0086643C" w:rsidRPr="004848F4" w14:paraId="42FF2AEA"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5C1D7" w14:textId="77777777" w:rsidR="0086643C" w:rsidRDefault="00D06427">
            <w:pPr>
              <w:spacing w:after="0"/>
              <w:rPr>
                <w:rFonts w:ascii="Lucida Sans" w:eastAsia="Calibri" w:hAnsi="Lucida Sans" w:cs="Calibri"/>
                <w:sz w:val="20"/>
                <w:szCs w:val="20"/>
              </w:rPr>
            </w:pPr>
            <w:r>
              <w:rPr>
                <w:rFonts w:ascii="Lucida Sans" w:eastAsia="Calibri" w:hAnsi="Lucida Sans" w:cs="Calibri"/>
                <w:sz w:val="20"/>
                <w:szCs w:val="20"/>
              </w:rPr>
              <w:t>Koordinering af sejladser</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A07AF" w14:textId="77777777" w:rsidR="0086643C" w:rsidRPr="00A17328" w:rsidRDefault="00D06427" w:rsidP="00A17328">
            <w:pPr>
              <w:spacing w:after="0"/>
              <w:rPr>
                <w:rFonts w:ascii="Lucida Sans" w:eastAsia="Calibri" w:hAnsi="Lucida Sans" w:cs="Calibri"/>
                <w:color w:val="FF0000"/>
                <w:sz w:val="20"/>
                <w:szCs w:val="20"/>
              </w:rPr>
            </w:pPr>
            <w:r>
              <w:rPr>
                <w:rFonts w:ascii="Lucida Sans" w:eastAsia="Calibri" w:hAnsi="Lucida Sans" w:cs="Calibri"/>
                <w:sz w:val="20"/>
                <w:szCs w:val="20"/>
              </w:rPr>
              <w:t>Der kan opstå problemer med sejladserne, hvis ikke de koordineres</w:t>
            </w:r>
            <w:r w:rsidR="00E93995">
              <w:rPr>
                <w:rFonts w:ascii="Lucida Sans" w:eastAsia="Calibri" w:hAnsi="Lucida Sans" w:cs="Calibri"/>
                <w:sz w:val="20"/>
                <w:szCs w:val="20"/>
              </w:rPr>
              <w:t>.</w:t>
            </w:r>
            <w:r>
              <w:rPr>
                <w:rFonts w:ascii="Lucida Sans" w:eastAsia="Calibri" w:hAnsi="Lucida Sans" w:cs="Calibri"/>
                <w:sz w:val="20"/>
                <w:szCs w:val="20"/>
              </w:rPr>
              <w:t xml:space="preserve"> Forslag: At en fra bestyrelsen har ansvaret med at koordinere alle sejladser.</w:t>
            </w:r>
            <w:r>
              <w:rPr>
                <w:rFonts w:ascii="Lucida Sans" w:eastAsia="Calibri" w:hAnsi="Lucida Sans" w:cs="Calibri"/>
                <w:sz w:val="20"/>
                <w:szCs w:val="20"/>
              </w:rPr>
              <w:br/>
              <w:t>Betaling for sejladser: Til drøftelse/beslutning.</w:t>
            </w:r>
            <w:r w:rsidR="00A17328">
              <w:rPr>
                <w:rFonts w:ascii="Lucida Sans" w:eastAsia="Calibri" w:hAnsi="Lucida Sans" w:cs="Calibri"/>
                <w:sz w:val="20"/>
                <w:szCs w:val="20"/>
              </w:rPr>
              <w:br/>
            </w:r>
            <w:r w:rsidR="00A17328" w:rsidRPr="00A17328">
              <w:rPr>
                <w:rFonts w:ascii="Lucida Sans" w:eastAsia="Calibri" w:hAnsi="Lucida Sans" w:cs="Calibri"/>
                <w:color w:val="FF0000"/>
                <w:sz w:val="20"/>
                <w:szCs w:val="20"/>
              </w:rPr>
              <w:t>Hauge er udpeget til koordinering af alle sejladser. Sejladser skal derfor godkendes af ham inden de annonceres og gerne opslås på Holdsports kalender.</w:t>
            </w:r>
          </w:p>
          <w:p w14:paraId="04858F5B" w14:textId="77777777" w:rsidR="00A17328" w:rsidRDefault="00A17328" w:rsidP="00A17328">
            <w:pPr>
              <w:spacing w:after="0"/>
              <w:rPr>
                <w:rFonts w:ascii="Lucida Sans" w:eastAsia="Calibri" w:hAnsi="Lucida Sans" w:cs="Calibri"/>
                <w:color w:val="FF0000"/>
                <w:sz w:val="20"/>
                <w:szCs w:val="20"/>
              </w:rPr>
            </w:pPr>
            <w:r w:rsidRPr="00A17328">
              <w:rPr>
                <w:rFonts w:ascii="Lucida Sans" w:eastAsia="Calibri" w:hAnsi="Lucida Sans" w:cs="Calibri"/>
                <w:color w:val="FF0000"/>
                <w:sz w:val="20"/>
                <w:szCs w:val="20"/>
              </w:rPr>
              <w:t xml:space="preserve">Betaling førte til en længere debat. Vi skal have overblik over den primære drift af skibet og vi skal have afklaret, hvor stor en formue vi skal arbejde hen imod (bl.a. til at kunne håndtere </w:t>
            </w:r>
            <w:proofErr w:type="spellStart"/>
            <w:r w:rsidRPr="00A17328">
              <w:rPr>
                <w:rFonts w:ascii="Lucida Sans" w:eastAsia="Calibri" w:hAnsi="Lucida Sans" w:cs="Calibri"/>
                <w:color w:val="FF0000"/>
                <w:sz w:val="20"/>
                <w:szCs w:val="20"/>
              </w:rPr>
              <w:t>uforsete</w:t>
            </w:r>
            <w:proofErr w:type="spellEnd"/>
            <w:r w:rsidRPr="00A17328">
              <w:rPr>
                <w:rFonts w:ascii="Lucida Sans" w:eastAsia="Calibri" w:hAnsi="Lucida Sans" w:cs="Calibri"/>
                <w:color w:val="FF0000"/>
                <w:sz w:val="20"/>
                <w:szCs w:val="20"/>
              </w:rPr>
              <w:t xml:space="preserve"> udgifter). PK ansvarlig – emnet tages op igen på næste møde.</w:t>
            </w:r>
          </w:p>
          <w:p w14:paraId="12D9542D" w14:textId="77777777" w:rsidR="00B3252A" w:rsidRPr="00A17328" w:rsidRDefault="00B3252A" w:rsidP="00A17328">
            <w:pPr>
              <w:spacing w:after="0"/>
              <w:rPr>
                <w:rFonts w:ascii="Lucida Sans" w:eastAsia="Calibri" w:hAnsi="Lucida Sans" w:cs="Calibri"/>
                <w:color w:val="FF0000"/>
                <w:sz w:val="20"/>
                <w:szCs w:val="20"/>
              </w:rPr>
            </w:pPr>
            <w:r>
              <w:rPr>
                <w:rFonts w:ascii="Lucida Sans" w:eastAsia="Calibri" w:hAnsi="Lucida Sans" w:cs="Calibri"/>
                <w:color w:val="FF0000"/>
                <w:sz w:val="20"/>
                <w:szCs w:val="20"/>
              </w:rPr>
              <w:t xml:space="preserve">Heldagssejladser koster typisk kr. 100,-/deltager. Enighed om, at det </w:t>
            </w:r>
            <w:proofErr w:type="gramStart"/>
            <w:r>
              <w:rPr>
                <w:rFonts w:ascii="Lucida Sans" w:eastAsia="Calibri" w:hAnsi="Lucida Sans" w:cs="Calibri"/>
                <w:color w:val="FF0000"/>
                <w:sz w:val="20"/>
                <w:szCs w:val="20"/>
              </w:rPr>
              <w:t>gælder også</w:t>
            </w:r>
            <w:proofErr w:type="gramEnd"/>
            <w:r>
              <w:rPr>
                <w:rFonts w:ascii="Lucida Sans" w:eastAsia="Calibri" w:hAnsi="Lucida Sans" w:cs="Calibri"/>
                <w:color w:val="FF0000"/>
                <w:sz w:val="20"/>
                <w:szCs w:val="20"/>
              </w:rPr>
              <w:t xml:space="preserve"> ”Fyn Rundt”.</w:t>
            </w:r>
            <w:r w:rsidR="008A1076">
              <w:rPr>
                <w:rFonts w:ascii="Lucida Sans" w:eastAsia="Calibri" w:hAnsi="Lucida Sans" w:cs="Calibri"/>
                <w:color w:val="FF0000"/>
                <w:sz w:val="20"/>
                <w:szCs w:val="20"/>
              </w:rPr>
              <w:br/>
              <w:t xml:space="preserve">PK undersøger, om Lene </w:t>
            </w:r>
            <w:proofErr w:type="spellStart"/>
            <w:r w:rsidR="008A1076">
              <w:rPr>
                <w:rFonts w:ascii="Lucida Sans" w:eastAsia="Calibri" w:hAnsi="Lucida Sans" w:cs="Calibri"/>
                <w:color w:val="FF0000"/>
                <w:sz w:val="20"/>
                <w:szCs w:val="20"/>
              </w:rPr>
              <w:t>Hallenborg</w:t>
            </w:r>
            <w:proofErr w:type="spellEnd"/>
            <w:r w:rsidR="008A1076">
              <w:rPr>
                <w:rFonts w:ascii="Lucida Sans" w:eastAsia="Calibri" w:hAnsi="Lucida Sans" w:cs="Calibri"/>
                <w:color w:val="FF0000"/>
                <w:sz w:val="20"/>
                <w:szCs w:val="20"/>
              </w:rPr>
              <w:t xml:space="preserve"> ønsker at ”fortsætte” som </w:t>
            </w:r>
            <w:proofErr w:type="spellStart"/>
            <w:r w:rsidR="008A1076">
              <w:rPr>
                <w:rFonts w:ascii="Lucida Sans" w:eastAsia="Calibri" w:hAnsi="Lucida Sans" w:cs="Calibri"/>
                <w:color w:val="FF0000"/>
                <w:sz w:val="20"/>
                <w:szCs w:val="20"/>
              </w:rPr>
              <w:t>foundraiser</w:t>
            </w:r>
            <w:proofErr w:type="spellEnd"/>
            <w:r w:rsidR="008A1076">
              <w:rPr>
                <w:rFonts w:ascii="Lucida Sans" w:eastAsia="Calibri" w:hAnsi="Lucida Sans" w:cs="Calibri"/>
                <w:color w:val="FF0000"/>
                <w:sz w:val="20"/>
                <w:szCs w:val="20"/>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F0C14" w14:textId="77777777" w:rsidR="0086643C" w:rsidRPr="004848F4" w:rsidRDefault="0086643C">
            <w:pPr>
              <w:spacing w:after="0"/>
              <w:rPr>
                <w:rFonts w:ascii="Lucida Sans" w:eastAsia="Calibri" w:hAnsi="Lucida Sans" w:cs="Calibri"/>
                <w:sz w:val="20"/>
                <w:szCs w:val="20"/>
              </w:rPr>
            </w:pPr>
            <w:r>
              <w:rPr>
                <w:rFonts w:ascii="Lucida Sans" w:eastAsia="Calibri" w:hAnsi="Lucida Sans" w:cs="Calibri"/>
                <w:sz w:val="20"/>
                <w:szCs w:val="20"/>
              </w:rPr>
              <w:t>PK</w:t>
            </w:r>
          </w:p>
        </w:tc>
      </w:tr>
      <w:tr w:rsidR="0042014D" w:rsidRPr="004848F4" w14:paraId="347A1C8F"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E3011" w14:textId="77777777" w:rsidR="0042014D" w:rsidRPr="004848F4" w:rsidRDefault="00653996">
            <w:pPr>
              <w:spacing w:after="0"/>
              <w:rPr>
                <w:rFonts w:ascii="Lucida Sans" w:eastAsia="Calibri" w:hAnsi="Lucida Sans" w:cs="Calibri"/>
                <w:sz w:val="20"/>
                <w:szCs w:val="20"/>
              </w:rPr>
            </w:pPr>
            <w:r>
              <w:rPr>
                <w:rFonts w:ascii="Lucida Sans" w:eastAsia="Calibri" w:hAnsi="Lucida Sans" w:cs="Calibri"/>
                <w:sz w:val="20"/>
                <w:szCs w:val="20"/>
              </w:rPr>
              <w:t>Sejladser i nærmeste fremtid</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6ECF1" w14:textId="77777777" w:rsidR="0042014D" w:rsidRPr="004848F4" w:rsidRDefault="00B3252A" w:rsidP="005731AE">
            <w:pPr>
              <w:spacing w:after="0"/>
              <w:rPr>
                <w:rFonts w:ascii="Lucida Sans" w:eastAsia="Calibri" w:hAnsi="Lucida Sans" w:cs="Calibri"/>
                <w:sz w:val="20"/>
                <w:szCs w:val="20"/>
              </w:rPr>
            </w:pPr>
            <w:r>
              <w:rPr>
                <w:rFonts w:ascii="Lucida Sans" w:eastAsia="Calibri" w:hAnsi="Lucida Sans" w:cs="Calibri"/>
                <w:sz w:val="20"/>
                <w:szCs w:val="20"/>
              </w:rPr>
              <w:t>Arne har et hold fra havnen i Fredericia den 17.08.</w:t>
            </w:r>
            <w:r>
              <w:rPr>
                <w:rFonts w:ascii="Lucida Sans" w:eastAsia="Calibri" w:hAnsi="Lucida Sans" w:cs="Calibri"/>
                <w:sz w:val="20"/>
                <w:szCs w:val="20"/>
              </w:rPr>
              <w:br/>
              <w:t>Per sejler med Advokatkontoret den 24.08.</w:t>
            </w:r>
            <w:r>
              <w:rPr>
                <w:rFonts w:ascii="Lucida Sans" w:eastAsia="Calibri" w:hAnsi="Lucida Sans" w:cs="Calibri"/>
                <w:sz w:val="20"/>
                <w:szCs w:val="20"/>
              </w:rPr>
              <w:br/>
              <w:t>Deltagelse i Vejle Fjord Festival.</w:t>
            </w:r>
            <w:r>
              <w:rPr>
                <w:rFonts w:ascii="Lucida Sans" w:eastAsia="Calibri" w:hAnsi="Lucida Sans" w:cs="Calibri"/>
                <w:sz w:val="20"/>
                <w:szCs w:val="20"/>
              </w:rPr>
              <w:br/>
              <w:t>Arne har et nyt hold den 31.08.</w:t>
            </w:r>
            <w:r>
              <w:rPr>
                <w:rFonts w:ascii="Lucida Sans" w:eastAsia="Calibri" w:hAnsi="Lucida Sans" w:cs="Calibri"/>
                <w:sz w:val="20"/>
                <w:szCs w:val="20"/>
              </w:rPr>
              <w:br/>
              <w:t>Klimatopmøde 30.08. – 03.09. Arne og Karsten</w:t>
            </w:r>
            <w:r>
              <w:rPr>
                <w:rFonts w:ascii="Lucida Sans" w:eastAsia="Calibri" w:hAnsi="Lucida Sans" w:cs="Calibri"/>
                <w:sz w:val="20"/>
                <w:szCs w:val="20"/>
              </w:rPr>
              <w:br/>
              <w:t>Mandskaberne til sejladserne er ved at blive afklaret.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CC18D" w14:textId="77777777" w:rsidR="0042014D" w:rsidRPr="004848F4" w:rsidRDefault="00653996">
            <w:pPr>
              <w:spacing w:after="0"/>
              <w:rPr>
                <w:rFonts w:ascii="Lucida Sans" w:eastAsia="Calibri" w:hAnsi="Lucida Sans" w:cs="Calibri"/>
                <w:sz w:val="20"/>
                <w:szCs w:val="20"/>
              </w:rPr>
            </w:pPr>
            <w:r>
              <w:rPr>
                <w:rFonts w:ascii="Lucida Sans" w:eastAsia="Calibri" w:hAnsi="Lucida Sans" w:cs="Calibri"/>
                <w:sz w:val="20"/>
                <w:szCs w:val="20"/>
              </w:rPr>
              <w:t>Alle</w:t>
            </w:r>
          </w:p>
        </w:tc>
      </w:tr>
      <w:tr w:rsidR="00653996" w:rsidRPr="004848F4" w14:paraId="2F62DDE7"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667B9" w14:textId="77777777" w:rsidR="00653996" w:rsidRDefault="00653996">
            <w:pPr>
              <w:spacing w:after="0"/>
              <w:rPr>
                <w:rFonts w:ascii="Lucida Sans" w:eastAsia="Calibri" w:hAnsi="Lucida Sans" w:cs="Calibri"/>
                <w:sz w:val="20"/>
                <w:szCs w:val="20"/>
              </w:rPr>
            </w:pPr>
            <w:r>
              <w:rPr>
                <w:rFonts w:ascii="Lucida Sans" w:eastAsia="Calibri" w:hAnsi="Lucida Sans" w:cs="Calibri"/>
                <w:sz w:val="20"/>
                <w:szCs w:val="20"/>
              </w:rPr>
              <w:t>Bolværket ud for Nordstjernen</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612E0" w14:textId="77777777" w:rsidR="00653996" w:rsidRDefault="00B3252A" w:rsidP="00B3252A">
            <w:pPr>
              <w:spacing w:after="0"/>
              <w:rPr>
                <w:rFonts w:ascii="Lucida Sans" w:eastAsia="Calibri" w:hAnsi="Lucida Sans" w:cs="Calibri"/>
                <w:sz w:val="20"/>
                <w:szCs w:val="20"/>
              </w:rPr>
            </w:pPr>
            <w:r>
              <w:rPr>
                <w:rFonts w:ascii="Lucida Sans" w:eastAsia="Calibri" w:hAnsi="Lucida Sans" w:cs="Calibri"/>
                <w:sz w:val="20"/>
                <w:szCs w:val="20"/>
              </w:rPr>
              <w:t>Havnemesteren har reageret, skaderne vil blive repareret i nærmeste fremtid</w:t>
            </w:r>
            <w:r w:rsidR="00653996">
              <w:rPr>
                <w:rFonts w:ascii="Lucida Sans" w:eastAsia="Calibri" w:hAnsi="Lucida Sans" w:cs="Calibri"/>
                <w:sz w:val="20"/>
                <w:szCs w:val="20"/>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F0015" w14:textId="77777777" w:rsidR="00653996" w:rsidRDefault="00653996">
            <w:pPr>
              <w:spacing w:after="0"/>
              <w:rPr>
                <w:rFonts w:ascii="Lucida Sans" w:eastAsia="Calibri" w:hAnsi="Lucida Sans" w:cs="Calibri"/>
                <w:sz w:val="20"/>
                <w:szCs w:val="20"/>
              </w:rPr>
            </w:pPr>
          </w:p>
        </w:tc>
      </w:tr>
      <w:tr w:rsidR="00916EC0" w:rsidRPr="004848F4" w14:paraId="767A2239"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7AA33" w14:textId="77777777" w:rsidR="00916EC0" w:rsidRPr="004848F4" w:rsidRDefault="00916EC0">
            <w:pPr>
              <w:spacing w:after="0"/>
              <w:rPr>
                <w:rFonts w:ascii="Lucida Sans" w:eastAsia="Calibri" w:hAnsi="Lucida Sans" w:cs="Calibri"/>
                <w:sz w:val="20"/>
                <w:szCs w:val="20"/>
              </w:rPr>
            </w:pPr>
            <w:r w:rsidRPr="004848F4">
              <w:rPr>
                <w:rFonts w:ascii="Lucida Sans" w:eastAsia="Calibri" w:hAnsi="Lucida Sans" w:cs="Calibri"/>
                <w:sz w:val="20"/>
                <w:szCs w:val="20"/>
              </w:rPr>
              <w:t>Næste møde</w:t>
            </w:r>
            <w:r w:rsidR="004848F4">
              <w:rPr>
                <w:rFonts w:ascii="Lucida Sans" w:eastAsia="Calibri" w:hAnsi="Lucida Sans" w:cs="Calibri"/>
                <w:sz w:val="20"/>
                <w:szCs w:val="20"/>
              </w:rPr>
              <w:t xml:space="preserve"> – ”kagemand”</w:t>
            </w:r>
            <w:r w:rsidRPr="004848F4">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96B14" w14:textId="77777777" w:rsidR="00916EC0" w:rsidRPr="004848F4" w:rsidRDefault="00B3252A" w:rsidP="00B3252A">
            <w:pPr>
              <w:spacing w:after="0"/>
              <w:rPr>
                <w:rFonts w:ascii="Lucida Sans" w:eastAsia="Calibri" w:hAnsi="Lucida Sans" w:cs="Calibri"/>
                <w:sz w:val="20"/>
                <w:szCs w:val="20"/>
              </w:rPr>
            </w:pPr>
            <w:r>
              <w:rPr>
                <w:rFonts w:ascii="Lucida Sans" w:eastAsia="Calibri" w:hAnsi="Lucida Sans" w:cs="Calibri"/>
                <w:sz w:val="20"/>
                <w:szCs w:val="20"/>
              </w:rPr>
              <w:t>9. oktober kl. 15.00 – 18.00</w:t>
            </w:r>
            <w:r w:rsidR="00E65BBA">
              <w:rPr>
                <w:rFonts w:ascii="Lucida Sans" w:eastAsia="Calibri" w:hAnsi="Lucida Sans" w:cs="Calibri"/>
                <w:sz w:val="20"/>
                <w:szCs w:val="20"/>
              </w:rPr>
              <w:t xml:space="preserve"> på Strib Bibliotek</w:t>
            </w:r>
            <w:r>
              <w:rPr>
                <w:rFonts w:ascii="Lucida Sans" w:eastAsia="Calibri" w:hAnsi="Lucida Sans" w:cs="Calibri"/>
                <w:sz w:val="20"/>
                <w:szCs w:val="20"/>
              </w:rPr>
              <w:t>. Arne er kagemand.</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D9E2F" w14:textId="77777777" w:rsidR="00916EC0" w:rsidRPr="004848F4" w:rsidRDefault="00916EC0">
            <w:pPr>
              <w:spacing w:after="0"/>
              <w:rPr>
                <w:rFonts w:ascii="Lucida Sans" w:eastAsia="Calibri" w:hAnsi="Lucida Sans" w:cs="Calibri"/>
                <w:sz w:val="20"/>
                <w:szCs w:val="20"/>
              </w:rPr>
            </w:pPr>
          </w:p>
        </w:tc>
      </w:tr>
      <w:tr w:rsidR="00D54E43" w:rsidRPr="004848F4" w14:paraId="2FAD3644"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FEAE7" w14:textId="77777777" w:rsidR="003A78BC"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Eventuelt</w:t>
            </w:r>
            <w:r w:rsidR="00916EC0" w:rsidRPr="004848F4">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3860C" w14:textId="77777777" w:rsidR="003A78BC" w:rsidRPr="004848F4" w:rsidRDefault="003A78BC" w:rsidP="0023684F">
            <w:pPr>
              <w:pStyle w:val="NormalWeb"/>
              <w:rPr>
                <w:rFonts w:ascii="Lucida Sans" w:eastAsia="Calibri" w:hAnsi="Lucida Sans" w:cs="Calibri"/>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A43F0" w14:textId="77777777" w:rsidR="003A78BC" w:rsidRPr="004848F4" w:rsidRDefault="003A78BC">
            <w:pPr>
              <w:spacing w:after="0"/>
              <w:rPr>
                <w:rFonts w:ascii="Lucida Sans" w:eastAsia="Calibri" w:hAnsi="Lucida Sans" w:cs="Calibri"/>
                <w:sz w:val="20"/>
                <w:szCs w:val="20"/>
              </w:rPr>
            </w:pPr>
          </w:p>
        </w:tc>
      </w:tr>
    </w:tbl>
    <w:p w14:paraId="23078DA5" w14:textId="77777777" w:rsidR="000227B9" w:rsidRDefault="000227B9">
      <w:pPr>
        <w:rPr>
          <w:rFonts w:ascii="Lucida Sans" w:eastAsia="Calibri" w:hAnsi="Lucida Sans" w:cs="Calibri"/>
          <w:sz w:val="20"/>
          <w:szCs w:val="20"/>
        </w:rPr>
      </w:pPr>
    </w:p>
    <w:p w14:paraId="73D1BC98" w14:textId="77777777" w:rsidR="00D06427" w:rsidRDefault="00D06427" w:rsidP="00D06427">
      <w:pPr>
        <w:rPr>
          <w:rFonts w:ascii="Lucida Sans" w:eastAsia="Calibri" w:hAnsi="Lucida Sans" w:cs="Calibri"/>
          <w:sz w:val="20"/>
          <w:szCs w:val="20"/>
        </w:rPr>
      </w:pPr>
      <w:r>
        <w:rPr>
          <w:rFonts w:ascii="Lucida Sans" w:eastAsia="Calibri" w:hAnsi="Lucida Sans" w:cs="Calibri"/>
          <w:sz w:val="20"/>
          <w:szCs w:val="20"/>
        </w:rPr>
        <w:t>Ref.: PK</w:t>
      </w:r>
    </w:p>
    <w:p w14:paraId="503D0243" w14:textId="77777777" w:rsidR="00D06427" w:rsidRDefault="00D06427" w:rsidP="00D06427">
      <w:pPr>
        <w:rPr>
          <w:rFonts w:ascii="Lucida Sans" w:eastAsia="Calibri" w:hAnsi="Lucida Sans" w:cs="Calibri"/>
          <w:sz w:val="20"/>
          <w:szCs w:val="20"/>
        </w:rPr>
      </w:pPr>
    </w:p>
    <w:p w14:paraId="4F8CA5AC" w14:textId="77777777" w:rsidR="00D06427" w:rsidRDefault="00D06427" w:rsidP="00E93995">
      <w:pPr>
        <w:rPr>
          <w:rFonts w:ascii="Lucida Sans" w:eastAsia="Calibri" w:hAnsi="Lucida Sans" w:cs="Calibri"/>
          <w:sz w:val="20"/>
          <w:szCs w:val="20"/>
        </w:rPr>
      </w:pPr>
    </w:p>
    <w:p w14:paraId="61BC8F73" w14:textId="77777777" w:rsidR="00E93995" w:rsidRDefault="00E93995">
      <w:pPr>
        <w:rPr>
          <w:rFonts w:ascii="Lucida Sans" w:eastAsia="Calibri" w:hAnsi="Lucida Sans" w:cs="Calibri"/>
          <w:sz w:val="20"/>
          <w:szCs w:val="20"/>
        </w:rPr>
      </w:pPr>
    </w:p>
    <w:sectPr w:rsidR="00E93995" w:rsidSect="004B38E8">
      <w:pgSz w:w="11906" w:h="16838"/>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D323" w14:textId="77777777" w:rsidR="001C3C29" w:rsidRDefault="001C3C29" w:rsidP="002942A0">
      <w:pPr>
        <w:spacing w:after="0"/>
      </w:pPr>
      <w:r>
        <w:separator/>
      </w:r>
    </w:p>
  </w:endnote>
  <w:endnote w:type="continuationSeparator" w:id="0">
    <w:p w14:paraId="14D49A52" w14:textId="77777777" w:rsidR="001C3C29" w:rsidRDefault="001C3C29" w:rsidP="00294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1526" w14:textId="77777777" w:rsidR="001C3C29" w:rsidRDefault="001C3C29" w:rsidP="002942A0">
      <w:pPr>
        <w:spacing w:after="0"/>
      </w:pPr>
      <w:r>
        <w:separator/>
      </w:r>
    </w:p>
  </w:footnote>
  <w:footnote w:type="continuationSeparator" w:id="0">
    <w:p w14:paraId="1B14EA30" w14:textId="77777777" w:rsidR="001C3C29" w:rsidRDefault="001C3C29" w:rsidP="002942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3BF"/>
    <w:multiLevelType w:val="hybridMultilevel"/>
    <w:tmpl w:val="89809E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191D15"/>
    <w:multiLevelType w:val="hybridMultilevel"/>
    <w:tmpl w:val="BB88E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BE6FB4"/>
    <w:multiLevelType w:val="hybridMultilevel"/>
    <w:tmpl w:val="30A2FE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5A63DF2"/>
    <w:multiLevelType w:val="hybridMultilevel"/>
    <w:tmpl w:val="76949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594109"/>
    <w:multiLevelType w:val="hybridMultilevel"/>
    <w:tmpl w:val="79B492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FC16C4"/>
    <w:multiLevelType w:val="hybridMultilevel"/>
    <w:tmpl w:val="FFD2D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0259FA"/>
    <w:multiLevelType w:val="hybridMultilevel"/>
    <w:tmpl w:val="29A04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B52D8B"/>
    <w:multiLevelType w:val="hybridMultilevel"/>
    <w:tmpl w:val="E592BC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B047E4F"/>
    <w:multiLevelType w:val="hybridMultilevel"/>
    <w:tmpl w:val="C2FCE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EA0E94"/>
    <w:multiLevelType w:val="hybridMultilevel"/>
    <w:tmpl w:val="10B65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09E5738"/>
    <w:multiLevelType w:val="hybridMultilevel"/>
    <w:tmpl w:val="992E01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6D67B95"/>
    <w:multiLevelType w:val="hybridMultilevel"/>
    <w:tmpl w:val="B35C49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E94672A"/>
    <w:multiLevelType w:val="hybridMultilevel"/>
    <w:tmpl w:val="F1F619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F95743B"/>
    <w:multiLevelType w:val="hybridMultilevel"/>
    <w:tmpl w:val="BCDA8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1B38FC"/>
    <w:multiLevelType w:val="hybridMultilevel"/>
    <w:tmpl w:val="772AE59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5" w15:restartNumberingAfterBreak="0">
    <w:nsid w:val="42BA21D4"/>
    <w:multiLevelType w:val="hybridMultilevel"/>
    <w:tmpl w:val="D8863E5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6" w15:restartNumberingAfterBreak="0">
    <w:nsid w:val="432C42E7"/>
    <w:multiLevelType w:val="hybridMultilevel"/>
    <w:tmpl w:val="9D08E1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7" w15:restartNumberingAfterBreak="0">
    <w:nsid w:val="483F64AB"/>
    <w:multiLevelType w:val="hybridMultilevel"/>
    <w:tmpl w:val="BEF41E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493668E4"/>
    <w:multiLevelType w:val="hybridMultilevel"/>
    <w:tmpl w:val="67664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072315"/>
    <w:multiLevelType w:val="hybridMultilevel"/>
    <w:tmpl w:val="264CB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9A72A29"/>
    <w:multiLevelType w:val="hybridMultilevel"/>
    <w:tmpl w:val="3864C7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B20276B"/>
    <w:multiLevelType w:val="hybridMultilevel"/>
    <w:tmpl w:val="C4188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7FA2793"/>
    <w:multiLevelType w:val="hybridMultilevel"/>
    <w:tmpl w:val="D4E01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E16D10"/>
    <w:multiLevelType w:val="hybridMultilevel"/>
    <w:tmpl w:val="BDA4F2A6"/>
    <w:lvl w:ilvl="0" w:tplc="04060001">
      <w:start w:val="1"/>
      <w:numFmt w:val="bullet"/>
      <w:lvlText w:val=""/>
      <w:lvlJc w:val="left"/>
      <w:pPr>
        <w:ind w:left="1185" w:hanging="360"/>
      </w:pPr>
      <w:rPr>
        <w:rFonts w:ascii="Symbol" w:hAnsi="Symbol" w:hint="default"/>
      </w:rPr>
    </w:lvl>
    <w:lvl w:ilvl="1" w:tplc="04060003" w:tentative="1">
      <w:start w:val="1"/>
      <w:numFmt w:val="bullet"/>
      <w:lvlText w:val="o"/>
      <w:lvlJc w:val="left"/>
      <w:pPr>
        <w:ind w:left="1905" w:hanging="360"/>
      </w:pPr>
      <w:rPr>
        <w:rFonts w:ascii="Courier New" w:hAnsi="Courier New" w:cs="Courier New" w:hint="default"/>
      </w:rPr>
    </w:lvl>
    <w:lvl w:ilvl="2" w:tplc="04060005" w:tentative="1">
      <w:start w:val="1"/>
      <w:numFmt w:val="bullet"/>
      <w:lvlText w:val=""/>
      <w:lvlJc w:val="left"/>
      <w:pPr>
        <w:ind w:left="2625" w:hanging="360"/>
      </w:pPr>
      <w:rPr>
        <w:rFonts w:ascii="Wingdings" w:hAnsi="Wingdings" w:hint="default"/>
      </w:rPr>
    </w:lvl>
    <w:lvl w:ilvl="3" w:tplc="04060001" w:tentative="1">
      <w:start w:val="1"/>
      <w:numFmt w:val="bullet"/>
      <w:lvlText w:val=""/>
      <w:lvlJc w:val="left"/>
      <w:pPr>
        <w:ind w:left="3345" w:hanging="360"/>
      </w:pPr>
      <w:rPr>
        <w:rFonts w:ascii="Symbol" w:hAnsi="Symbol" w:hint="default"/>
      </w:rPr>
    </w:lvl>
    <w:lvl w:ilvl="4" w:tplc="04060003" w:tentative="1">
      <w:start w:val="1"/>
      <w:numFmt w:val="bullet"/>
      <w:lvlText w:val="o"/>
      <w:lvlJc w:val="left"/>
      <w:pPr>
        <w:ind w:left="4065" w:hanging="360"/>
      </w:pPr>
      <w:rPr>
        <w:rFonts w:ascii="Courier New" w:hAnsi="Courier New" w:cs="Courier New" w:hint="default"/>
      </w:rPr>
    </w:lvl>
    <w:lvl w:ilvl="5" w:tplc="04060005" w:tentative="1">
      <w:start w:val="1"/>
      <w:numFmt w:val="bullet"/>
      <w:lvlText w:val=""/>
      <w:lvlJc w:val="left"/>
      <w:pPr>
        <w:ind w:left="4785" w:hanging="360"/>
      </w:pPr>
      <w:rPr>
        <w:rFonts w:ascii="Wingdings" w:hAnsi="Wingdings" w:hint="default"/>
      </w:rPr>
    </w:lvl>
    <w:lvl w:ilvl="6" w:tplc="04060001" w:tentative="1">
      <w:start w:val="1"/>
      <w:numFmt w:val="bullet"/>
      <w:lvlText w:val=""/>
      <w:lvlJc w:val="left"/>
      <w:pPr>
        <w:ind w:left="5505" w:hanging="360"/>
      </w:pPr>
      <w:rPr>
        <w:rFonts w:ascii="Symbol" w:hAnsi="Symbol" w:hint="default"/>
      </w:rPr>
    </w:lvl>
    <w:lvl w:ilvl="7" w:tplc="04060003" w:tentative="1">
      <w:start w:val="1"/>
      <w:numFmt w:val="bullet"/>
      <w:lvlText w:val="o"/>
      <w:lvlJc w:val="left"/>
      <w:pPr>
        <w:ind w:left="6225" w:hanging="360"/>
      </w:pPr>
      <w:rPr>
        <w:rFonts w:ascii="Courier New" w:hAnsi="Courier New" w:cs="Courier New" w:hint="default"/>
      </w:rPr>
    </w:lvl>
    <w:lvl w:ilvl="8" w:tplc="04060005" w:tentative="1">
      <w:start w:val="1"/>
      <w:numFmt w:val="bullet"/>
      <w:lvlText w:val=""/>
      <w:lvlJc w:val="left"/>
      <w:pPr>
        <w:ind w:left="6945" w:hanging="360"/>
      </w:pPr>
      <w:rPr>
        <w:rFonts w:ascii="Wingdings" w:hAnsi="Wingdings" w:hint="default"/>
      </w:rPr>
    </w:lvl>
  </w:abstractNum>
  <w:abstractNum w:abstractNumId="24" w15:restartNumberingAfterBreak="0">
    <w:nsid w:val="6F561185"/>
    <w:multiLevelType w:val="hybridMultilevel"/>
    <w:tmpl w:val="A0DEDD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2475BFC"/>
    <w:multiLevelType w:val="hybridMultilevel"/>
    <w:tmpl w:val="25743F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9FB54EA"/>
    <w:multiLevelType w:val="multilevel"/>
    <w:tmpl w:val="AB4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27231"/>
    <w:multiLevelType w:val="hybridMultilevel"/>
    <w:tmpl w:val="2AF094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539053765">
    <w:abstractNumId w:val="10"/>
  </w:num>
  <w:num w:numId="2" w16cid:durableId="859858667">
    <w:abstractNumId w:val="10"/>
  </w:num>
  <w:num w:numId="3" w16cid:durableId="178323638">
    <w:abstractNumId w:val="18"/>
  </w:num>
  <w:num w:numId="4" w16cid:durableId="1285773723">
    <w:abstractNumId w:val="20"/>
  </w:num>
  <w:num w:numId="5" w16cid:durableId="400980579">
    <w:abstractNumId w:val="22"/>
  </w:num>
  <w:num w:numId="6" w16cid:durableId="1675498530">
    <w:abstractNumId w:val="11"/>
  </w:num>
  <w:num w:numId="7" w16cid:durableId="2059235188">
    <w:abstractNumId w:val="16"/>
  </w:num>
  <w:num w:numId="8" w16cid:durableId="322392465">
    <w:abstractNumId w:val="25"/>
  </w:num>
  <w:num w:numId="9" w16cid:durableId="1552577687">
    <w:abstractNumId w:val="24"/>
  </w:num>
  <w:num w:numId="10" w16cid:durableId="1613323951">
    <w:abstractNumId w:val="3"/>
  </w:num>
  <w:num w:numId="11" w16cid:durableId="663703894">
    <w:abstractNumId w:val="23"/>
  </w:num>
  <w:num w:numId="12" w16cid:durableId="1772894701">
    <w:abstractNumId w:val="15"/>
  </w:num>
  <w:num w:numId="13" w16cid:durableId="421923902">
    <w:abstractNumId w:val="27"/>
  </w:num>
  <w:num w:numId="14" w16cid:durableId="188687961">
    <w:abstractNumId w:val="12"/>
  </w:num>
  <w:num w:numId="15" w16cid:durableId="1788232331">
    <w:abstractNumId w:val="7"/>
  </w:num>
  <w:num w:numId="16" w16cid:durableId="41295204">
    <w:abstractNumId w:val="21"/>
  </w:num>
  <w:num w:numId="17" w16cid:durableId="628438769">
    <w:abstractNumId w:val="17"/>
  </w:num>
  <w:num w:numId="18" w16cid:durableId="1323924272">
    <w:abstractNumId w:val="0"/>
  </w:num>
  <w:num w:numId="19" w16cid:durableId="496194023">
    <w:abstractNumId w:val="19"/>
  </w:num>
  <w:num w:numId="20" w16cid:durableId="807476039">
    <w:abstractNumId w:val="13"/>
  </w:num>
  <w:num w:numId="21" w16cid:durableId="596527170">
    <w:abstractNumId w:val="9"/>
  </w:num>
  <w:num w:numId="22" w16cid:durableId="1211846020">
    <w:abstractNumId w:val="2"/>
  </w:num>
  <w:num w:numId="23" w16cid:durableId="312952873">
    <w:abstractNumId w:val="8"/>
  </w:num>
  <w:num w:numId="24" w16cid:durableId="234439886">
    <w:abstractNumId w:val="14"/>
  </w:num>
  <w:num w:numId="25" w16cid:durableId="1455056047">
    <w:abstractNumId w:val="1"/>
  </w:num>
  <w:num w:numId="26" w16cid:durableId="1840731786">
    <w:abstractNumId w:val="6"/>
  </w:num>
  <w:num w:numId="27" w16cid:durableId="278529048">
    <w:abstractNumId w:val="5"/>
  </w:num>
  <w:num w:numId="28" w16cid:durableId="1795908601">
    <w:abstractNumId w:val="14"/>
  </w:num>
  <w:num w:numId="29" w16cid:durableId="52974036">
    <w:abstractNumId w:val="4"/>
  </w:num>
  <w:num w:numId="30" w16cid:durableId="17252485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4E"/>
    <w:rsid w:val="000079FC"/>
    <w:rsid w:val="00007E98"/>
    <w:rsid w:val="000124FC"/>
    <w:rsid w:val="00016214"/>
    <w:rsid w:val="00021153"/>
    <w:rsid w:val="000227B9"/>
    <w:rsid w:val="00027F2A"/>
    <w:rsid w:val="00030F05"/>
    <w:rsid w:val="00031806"/>
    <w:rsid w:val="00031FAE"/>
    <w:rsid w:val="0003323B"/>
    <w:rsid w:val="000371A1"/>
    <w:rsid w:val="00037904"/>
    <w:rsid w:val="00037FAB"/>
    <w:rsid w:val="00041146"/>
    <w:rsid w:val="00043F80"/>
    <w:rsid w:val="000561CD"/>
    <w:rsid w:val="0005726F"/>
    <w:rsid w:val="00060818"/>
    <w:rsid w:val="00060DD7"/>
    <w:rsid w:val="00063840"/>
    <w:rsid w:val="00064B52"/>
    <w:rsid w:val="00072757"/>
    <w:rsid w:val="00074C5F"/>
    <w:rsid w:val="000779C2"/>
    <w:rsid w:val="000818D5"/>
    <w:rsid w:val="000878D8"/>
    <w:rsid w:val="00091C41"/>
    <w:rsid w:val="000958D7"/>
    <w:rsid w:val="000973BD"/>
    <w:rsid w:val="000A1C3E"/>
    <w:rsid w:val="000A6489"/>
    <w:rsid w:val="000B19C6"/>
    <w:rsid w:val="000B72A9"/>
    <w:rsid w:val="000C0BD0"/>
    <w:rsid w:val="000C23A9"/>
    <w:rsid w:val="000C47C4"/>
    <w:rsid w:val="000C4FE2"/>
    <w:rsid w:val="000C699A"/>
    <w:rsid w:val="000D1D82"/>
    <w:rsid w:val="000D62B1"/>
    <w:rsid w:val="000E3578"/>
    <w:rsid w:val="000E59B1"/>
    <w:rsid w:val="000E7BC0"/>
    <w:rsid w:val="000F1003"/>
    <w:rsid w:val="000F6CFB"/>
    <w:rsid w:val="00101CFF"/>
    <w:rsid w:val="00103001"/>
    <w:rsid w:val="0010622E"/>
    <w:rsid w:val="00110F35"/>
    <w:rsid w:val="00115646"/>
    <w:rsid w:val="001223BD"/>
    <w:rsid w:val="00123D19"/>
    <w:rsid w:val="00124A88"/>
    <w:rsid w:val="00125F1C"/>
    <w:rsid w:val="0012791C"/>
    <w:rsid w:val="00131194"/>
    <w:rsid w:val="00131DEB"/>
    <w:rsid w:val="00133A53"/>
    <w:rsid w:val="00133E1F"/>
    <w:rsid w:val="00136827"/>
    <w:rsid w:val="00137283"/>
    <w:rsid w:val="00137983"/>
    <w:rsid w:val="00140179"/>
    <w:rsid w:val="0014611C"/>
    <w:rsid w:val="001472EC"/>
    <w:rsid w:val="00150C53"/>
    <w:rsid w:val="001579E0"/>
    <w:rsid w:val="00157D53"/>
    <w:rsid w:val="00162177"/>
    <w:rsid w:val="00162EF8"/>
    <w:rsid w:val="00166756"/>
    <w:rsid w:val="001669D6"/>
    <w:rsid w:val="00170917"/>
    <w:rsid w:val="0017283C"/>
    <w:rsid w:val="00175773"/>
    <w:rsid w:val="0017768E"/>
    <w:rsid w:val="001841FE"/>
    <w:rsid w:val="00191803"/>
    <w:rsid w:val="001923FF"/>
    <w:rsid w:val="00192C81"/>
    <w:rsid w:val="00193EC3"/>
    <w:rsid w:val="00195045"/>
    <w:rsid w:val="001976E4"/>
    <w:rsid w:val="001A1CA0"/>
    <w:rsid w:val="001A3A47"/>
    <w:rsid w:val="001A5B4E"/>
    <w:rsid w:val="001B4094"/>
    <w:rsid w:val="001C08E4"/>
    <w:rsid w:val="001C093A"/>
    <w:rsid w:val="001C3C29"/>
    <w:rsid w:val="001C726B"/>
    <w:rsid w:val="001D1780"/>
    <w:rsid w:val="001D3C49"/>
    <w:rsid w:val="001D3EA0"/>
    <w:rsid w:val="001F464E"/>
    <w:rsid w:val="001F4AC2"/>
    <w:rsid w:val="00204338"/>
    <w:rsid w:val="002115D8"/>
    <w:rsid w:val="00213FBC"/>
    <w:rsid w:val="00217237"/>
    <w:rsid w:val="00221204"/>
    <w:rsid w:val="00225A15"/>
    <w:rsid w:val="00230AB3"/>
    <w:rsid w:val="0023240A"/>
    <w:rsid w:val="002337EE"/>
    <w:rsid w:val="0023532A"/>
    <w:rsid w:val="00235BD1"/>
    <w:rsid w:val="0023684F"/>
    <w:rsid w:val="00246B6E"/>
    <w:rsid w:val="00247049"/>
    <w:rsid w:val="002525D6"/>
    <w:rsid w:val="002531B9"/>
    <w:rsid w:val="00253C40"/>
    <w:rsid w:val="00257716"/>
    <w:rsid w:val="00266421"/>
    <w:rsid w:val="0028061E"/>
    <w:rsid w:val="002820A4"/>
    <w:rsid w:val="0028576E"/>
    <w:rsid w:val="00290684"/>
    <w:rsid w:val="00293D2D"/>
    <w:rsid w:val="002942A0"/>
    <w:rsid w:val="00296A43"/>
    <w:rsid w:val="002A6001"/>
    <w:rsid w:val="002B4CDB"/>
    <w:rsid w:val="002C1091"/>
    <w:rsid w:val="002C1D1E"/>
    <w:rsid w:val="002C4A7D"/>
    <w:rsid w:val="002C4F93"/>
    <w:rsid w:val="002D3CE5"/>
    <w:rsid w:val="002D752D"/>
    <w:rsid w:val="002E46A3"/>
    <w:rsid w:val="002E5862"/>
    <w:rsid w:val="002E6AFB"/>
    <w:rsid w:val="002F1F03"/>
    <w:rsid w:val="002F556D"/>
    <w:rsid w:val="002F66B1"/>
    <w:rsid w:val="002F6CC3"/>
    <w:rsid w:val="003019B9"/>
    <w:rsid w:val="00303EC7"/>
    <w:rsid w:val="00310EBE"/>
    <w:rsid w:val="00313693"/>
    <w:rsid w:val="00314031"/>
    <w:rsid w:val="0031437A"/>
    <w:rsid w:val="00314AA1"/>
    <w:rsid w:val="00317910"/>
    <w:rsid w:val="00320DB9"/>
    <w:rsid w:val="003212EF"/>
    <w:rsid w:val="003275D8"/>
    <w:rsid w:val="003359C3"/>
    <w:rsid w:val="003362FD"/>
    <w:rsid w:val="00336506"/>
    <w:rsid w:val="00344F00"/>
    <w:rsid w:val="00346333"/>
    <w:rsid w:val="00351D7D"/>
    <w:rsid w:val="0035687D"/>
    <w:rsid w:val="00363C9C"/>
    <w:rsid w:val="00365B8D"/>
    <w:rsid w:val="0037017D"/>
    <w:rsid w:val="00386CBA"/>
    <w:rsid w:val="00387A56"/>
    <w:rsid w:val="00397372"/>
    <w:rsid w:val="003978A9"/>
    <w:rsid w:val="00397ED2"/>
    <w:rsid w:val="003A1494"/>
    <w:rsid w:val="003A21B3"/>
    <w:rsid w:val="003A75B0"/>
    <w:rsid w:val="003A78BC"/>
    <w:rsid w:val="003B368A"/>
    <w:rsid w:val="003B4D5E"/>
    <w:rsid w:val="003B7AEC"/>
    <w:rsid w:val="003C32D8"/>
    <w:rsid w:val="003C446D"/>
    <w:rsid w:val="003C5EFC"/>
    <w:rsid w:val="003D165E"/>
    <w:rsid w:val="003D16F5"/>
    <w:rsid w:val="003D172A"/>
    <w:rsid w:val="003D339F"/>
    <w:rsid w:val="003E35E9"/>
    <w:rsid w:val="003F058D"/>
    <w:rsid w:val="003F09C3"/>
    <w:rsid w:val="003F275C"/>
    <w:rsid w:val="003F4804"/>
    <w:rsid w:val="003F6D4D"/>
    <w:rsid w:val="00401268"/>
    <w:rsid w:val="00402A0B"/>
    <w:rsid w:val="00405201"/>
    <w:rsid w:val="004073CF"/>
    <w:rsid w:val="004131CF"/>
    <w:rsid w:val="00415545"/>
    <w:rsid w:val="0042014D"/>
    <w:rsid w:val="00423686"/>
    <w:rsid w:val="00424E6E"/>
    <w:rsid w:val="00432D48"/>
    <w:rsid w:val="00435971"/>
    <w:rsid w:val="00443BB2"/>
    <w:rsid w:val="0044506F"/>
    <w:rsid w:val="00460204"/>
    <w:rsid w:val="00460CAD"/>
    <w:rsid w:val="00464A4F"/>
    <w:rsid w:val="004673B5"/>
    <w:rsid w:val="00473FB7"/>
    <w:rsid w:val="00475B8B"/>
    <w:rsid w:val="004846BC"/>
    <w:rsid w:val="004848F4"/>
    <w:rsid w:val="00484F47"/>
    <w:rsid w:val="0049531B"/>
    <w:rsid w:val="004971D0"/>
    <w:rsid w:val="004A1649"/>
    <w:rsid w:val="004A67EA"/>
    <w:rsid w:val="004B29E3"/>
    <w:rsid w:val="004B38E8"/>
    <w:rsid w:val="004C1393"/>
    <w:rsid w:val="004C26BA"/>
    <w:rsid w:val="004C3868"/>
    <w:rsid w:val="004C588E"/>
    <w:rsid w:val="004C63F7"/>
    <w:rsid w:val="004C7A9E"/>
    <w:rsid w:val="004D6DAC"/>
    <w:rsid w:val="004E1FF1"/>
    <w:rsid w:val="004F4254"/>
    <w:rsid w:val="004F4EC7"/>
    <w:rsid w:val="005047E3"/>
    <w:rsid w:val="00504842"/>
    <w:rsid w:val="00505144"/>
    <w:rsid w:val="00506017"/>
    <w:rsid w:val="005109A6"/>
    <w:rsid w:val="005226EA"/>
    <w:rsid w:val="0052470D"/>
    <w:rsid w:val="005311CB"/>
    <w:rsid w:val="0053499D"/>
    <w:rsid w:val="005405D4"/>
    <w:rsid w:val="00543FC4"/>
    <w:rsid w:val="00555116"/>
    <w:rsid w:val="00561B33"/>
    <w:rsid w:val="00561D2D"/>
    <w:rsid w:val="00563B6A"/>
    <w:rsid w:val="0057055C"/>
    <w:rsid w:val="005731AE"/>
    <w:rsid w:val="0057360B"/>
    <w:rsid w:val="00582494"/>
    <w:rsid w:val="005838B1"/>
    <w:rsid w:val="00585660"/>
    <w:rsid w:val="00590144"/>
    <w:rsid w:val="00592D3C"/>
    <w:rsid w:val="00595DAD"/>
    <w:rsid w:val="00597ED1"/>
    <w:rsid w:val="005A7EEE"/>
    <w:rsid w:val="005B2867"/>
    <w:rsid w:val="005B323D"/>
    <w:rsid w:val="005B40F9"/>
    <w:rsid w:val="005B6429"/>
    <w:rsid w:val="005B6CBC"/>
    <w:rsid w:val="005C0E50"/>
    <w:rsid w:val="005C131E"/>
    <w:rsid w:val="005C13C3"/>
    <w:rsid w:val="005C4559"/>
    <w:rsid w:val="005C4933"/>
    <w:rsid w:val="005C495E"/>
    <w:rsid w:val="005C7E6A"/>
    <w:rsid w:val="005D0E5B"/>
    <w:rsid w:val="005D1436"/>
    <w:rsid w:val="005D2418"/>
    <w:rsid w:val="005D5925"/>
    <w:rsid w:val="005E07A2"/>
    <w:rsid w:val="005E3420"/>
    <w:rsid w:val="005E46E9"/>
    <w:rsid w:val="005E6E0B"/>
    <w:rsid w:val="00600A49"/>
    <w:rsid w:val="00603421"/>
    <w:rsid w:val="006061DB"/>
    <w:rsid w:val="006065BC"/>
    <w:rsid w:val="00606E5D"/>
    <w:rsid w:val="006075D0"/>
    <w:rsid w:val="00611487"/>
    <w:rsid w:val="006122FE"/>
    <w:rsid w:val="00621EA4"/>
    <w:rsid w:val="0062230D"/>
    <w:rsid w:val="0062476C"/>
    <w:rsid w:val="006264B9"/>
    <w:rsid w:val="006420E6"/>
    <w:rsid w:val="00644A3E"/>
    <w:rsid w:val="00653996"/>
    <w:rsid w:val="00653EC2"/>
    <w:rsid w:val="0065745D"/>
    <w:rsid w:val="0066256F"/>
    <w:rsid w:val="006625AE"/>
    <w:rsid w:val="00670B6E"/>
    <w:rsid w:val="00671B7D"/>
    <w:rsid w:val="00672FFB"/>
    <w:rsid w:val="006739FD"/>
    <w:rsid w:val="00674C79"/>
    <w:rsid w:val="006770F2"/>
    <w:rsid w:val="00677672"/>
    <w:rsid w:val="006846BB"/>
    <w:rsid w:val="00691139"/>
    <w:rsid w:val="00695A7E"/>
    <w:rsid w:val="006968FA"/>
    <w:rsid w:val="006A1E1E"/>
    <w:rsid w:val="006A6CCE"/>
    <w:rsid w:val="006B5B5B"/>
    <w:rsid w:val="006C473E"/>
    <w:rsid w:val="006C4A39"/>
    <w:rsid w:val="006C64E4"/>
    <w:rsid w:val="006D376C"/>
    <w:rsid w:val="006E1CF7"/>
    <w:rsid w:val="006E41A2"/>
    <w:rsid w:val="006E78EE"/>
    <w:rsid w:val="006F2B2F"/>
    <w:rsid w:val="006F5E45"/>
    <w:rsid w:val="006F7F5F"/>
    <w:rsid w:val="007025B0"/>
    <w:rsid w:val="007136DB"/>
    <w:rsid w:val="00717663"/>
    <w:rsid w:val="007222E1"/>
    <w:rsid w:val="00722AF9"/>
    <w:rsid w:val="00723594"/>
    <w:rsid w:val="00742F9F"/>
    <w:rsid w:val="00751141"/>
    <w:rsid w:val="007522FC"/>
    <w:rsid w:val="00753017"/>
    <w:rsid w:val="007540E6"/>
    <w:rsid w:val="007801A4"/>
    <w:rsid w:val="00781C7C"/>
    <w:rsid w:val="007855C4"/>
    <w:rsid w:val="007874B8"/>
    <w:rsid w:val="00794223"/>
    <w:rsid w:val="007942A4"/>
    <w:rsid w:val="007A2DBC"/>
    <w:rsid w:val="007A4399"/>
    <w:rsid w:val="007A4A9D"/>
    <w:rsid w:val="007B3456"/>
    <w:rsid w:val="007B3F69"/>
    <w:rsid w:val="007B5543"/>
    <w:rsid w:val="007B60F2"/>
    <w:rsid w:val="007B639F"/>
    <w:rsid w:val="007B6E2F"/>
    <w:rsid w:val="007B7D23"/>
    <w:rsid w:val="007C0789"/>
    <w:rsid w:val="007C120E"/>
    <w:rsid w:val="007C1CD6"/>
    <w:rsid w:val="007C22EC"/>
    <w:rsid w:val="007C453B"/>
    <w:rsid w:val="007C49C6"/>
    <w:rsid w:val="007D12C5"/>
    <w:rsid w:val="007D2164"/>
    <w:rsid w:val="007D3AB2"/>
    <w:rsid w:val="007D581E"/>
    <w:rsid w:val="007D70D6"/>
    <w:rsid w:val="007D7A62"/>
    <w:rsid w:val="007E3B69"/>
    <w:rsid w:val="007E6CAD"/>
    <w:rsid w:val="007F0B2F"/>
    <w:rsid w:val="007F7CEC"/>
    <w:rsid w:val="0080520C"/>
    <w:rsid w:val="00811DF4"/>
    <w:rsid w:val="00820BD3"/>
    <w:rsid w:val="0082284A"/>
    <w:rsid w:val="008236C5"/>
    <w:rsid w:val="00825F5E"/>
    <w:rsid w:val="00827C53"/>
    <w:rsid w:val="00830947"/>
    <w:rsid w:val="0084181D"/>
    <w:rsid w:val="00843F7F"/>
    <w:rsid w:val="00844763"/>
    <w:rsid w:val="00845389"/>
    <w:rsid w:val="00845FB7"/>
    <w:rsid w:val="00847814"/>
    <w:rsid w:val="008520FB"/>
    <w:rsid w:val="0085378F"/>
    <w:rsid w:val="008538CF"/>
    <w:rsid w:val="00855CD5"/>
    <w:rsid w:val="00866413"/>
    <w:rsid w:val="0086643C"/>
    <w:rsid w:val="00867048"/>
    <w:rsid w:val="00882244"/>
    <w:rsid w:val="00886E8E"/>
    <w:rsid w:val="00887E14"/>
    <w:rsid w:val="00892B91"/>
    <w:rsid w:val="00893D58"/>
    <w:rsid w:val="00894D86"/>
    <w:rsid w:val="00897C65"/>
    <w:rsid w:val="00897DBC"/>
    <w:rsid w:val="00897F98"/>
    <w:rsid w:val="008A1076"/>
    <w:rsid w:val="008A2C8D"/>
    <w:rsid w:val="008A3F1B"/>
    <w:rsid w:val="008A62F5"/>
    <w:rsid w:val="008A73A7"/>
    <w:rsid w:val="008A7787"/>
    <w:rsid w:val="008B0A45"/>
    <w:rsid w:val="008B1835"/>
    <w:rsid w:val="008B2CE5"/>
    <w:rsid w:val="008B36A8"/>
    <w:rsid w:val="008B5FD0"/>
    <w:rsid w:val="008B6385"/>
    <w:rsid w:val="008C1DC5"/>
    <w:rsid w:val="008D0ABC"/>
    <w:rsid w:val="008D238A"/>
    <w:rsid w:val="008E4ED9"/>
    <w:rsid w:val="009030C7"/>
    <w:rsid w:val="00912CB0"/>
    <w:rsid w:val="00914C94"/>
    <w:rsid w:val="00915266"/>
    <w:rsid w:val="00915282"/>
    <w:rsid w:val="00915C8B"/>
    <w:rsid w:val="009165B0"/>
    <w:rsid w:val="00916EC0"/>
    <w:rsid w:val="00923DCB"/>
    <w:rsid w:val="00927AF9"/>
    <w:rsid w:val="00932832"/>
    <w:rsid w:val="00934A9A"/>
    <w:rsid w:val="00944F64"/>
    <w:rsid w:val="0095023E"/>
    <w:rsid w:val="0095253B"/>
    <w:rsid w:val="009536CB"/>
    <w:rsid w:val="00957D19"/>
    <w:rsid w:val="0096085A"/>
    <w:rsid w:val="009623F2"/>
    <w:rsid w:val="009636FE"/>
    <w:rsid w:val="00965BE9"/>
    <w:rsid w:val="00970E2B"/>
    <w:rsid w:val="00974527"/>
    <w:rsid w:val="00974B0F"/>
    <w:rsid w:val="0097593D"/>
    <w:rsid w:val="00975ECB"/>
    <w:rsid w:val="00980EAB"/>
    <w:rsid w:val="00986B3A"/>
    <w:rsid w:val="00990E7E"/>
    <w:rsid w:val="0099178E"/>
    <w:rsid w:val="00993AA4"/>
    <w:rsid w:val="009951FB"/>
    <w:rsid w:val="009A310D"/>
    <w:rsid w:val="009A6527"/>
    <w:rsid w:val="009A6C58"/>
    <w:rsid w:val="009B6291"/>
    <w:rsid w:val="009C63AD"/>
    <w:rsid w:val="009C6642"/>
    <w:rsid w:val="009D0AAB"/>
    <w:rsid w:val="009D0DF2"/>
    <w:rsid w:val="009D2AEC"/>
    <w:rsid w:val="009D5933"/>
    <w:rsid w:val="009D733F"/>
    <w:rsid w:val="009D7FC0"/>
    <w:rsid w:val="009E3444"/>
    <w:rsid w:val="009F27AD"/>
    <w:rsid w:val="00A001CE"/>
    <w:rsid w:val="00A01CED"/>
    <w:rsid w:val="00A022B0"/>
    <w:rsid w:val="00A02E2A"/>
    <w:rsid w:val="00A03DF5"/>
    <w:rsid w:val="00A067F0"/>
    <w:rsid w:val="00A06C7F"/>
    <w:rsid w:val="00A10524"/>
    <w:rsid w:val="00A141DA"/>
    <w:rsid w:val="00A17328"/>
    <w:rsid w:val="00A207EC"/>
    <w:rsid w:val="00A2315B"/>
    <w:rsid w:val="00A2442A"/>
    <w:rsid w:val="00A37C77"/>
    <w:rsid w:val="00A37CD6"/>
    <w:rsid w:val="00A42A25"/>
    <w:rsid w:val="00A42C20"/>
    <w:rsid w:val="00A43FF7"/>
    <w:rsid w:val="00A44C02"/>
    <w:rsid w:val="00A45722"/>
    <w:rsid w:val="00A461EE"/>
    <w:rsid w:val="00A46935"/>
    <w:rsid w:val="00A5008E"/>
    <w:rsid w:val="00A503EC"/>
    <w:rsid w:val="00A5063C"/>
    <w:rsid w:val="00A508B3"/>
    <w:rsid w:val="00A522FF"/>
    <w:rsid w:val="00A55738"/>
    <w:rsid w:val="00A572DC"/>
    <w:rsid w:val="00A6182A"/>
    <w:rsid w:val="00A647F1"/>
    <w:rsid w:val="00A672E6"/>
    <w:rsid w:val="00A67D17"/>
    <w:rsid w:val="00A75448"/>
    <w:rsid w:val="00A7684F"/>
    <w:rsid w:val="00A81954"/>
    <w:rsid w:val="00A8331D"/>
    <w:rsid w:val="00A9065B"/>
    <w:rsid w:val="00A9216A"/>
    <w:rsid w:val="00A9572D"/>
    <w:rsid w:val="00A97118"/>
    <w:rsid w:val="00AA21B0"/>
    <w:rsid w:val="00AA7EC4"/>
    <w:rsid w:val="00AB25A0"/>
    <w:rsid w:val="00AB65AA"/>
    <w:rsid w:val="00AB6BC2"/>
    <w:rsid w:val="00AC3DA0"/>
    <w:rsid w:val="00AD0A99"/>
    <w:rsid w:val="00AD12D6"/>
    <w:rsid w:val="00AD3573"/>
    <w:rsid w:val="00AD4F6C"/>
    <w:rsid w:val="00AE0CCB"/>
    <w:rsid w:val="00AF36A5"/>
    <w:rsid w:val="00AF4215"/>
    <w:rsid w:val="00AF6A29"/>
    <w:rsid w:val="00B01999"/>
    <w:rsid w:val="00B02268"/>
    <w:rsid w:val="00B02FB0"/>
    <w:rsid w:val="00B04920"/>
    <w:rsid w:val="00B065DB"/>
    <w:rsid w:val="00B06A36"/>
    <w:rsid w:val="00B1083B"/>
    <w:rsid w:val="00B14519"/>
    <w:rsid w:val="00B16826"/>
    <w:rsid w:val="00B25B53"/>
    <w:rsid w:val="00B27CD2"/>
    <w:rsid w:val="00B30706"/>
    <w:rsid w:val="00B3252A"/>
    <w:rsid w:val="00B34C97"/>
    <w:rsid w:val="00B44228"/>
    <w:rsid w:val="00B44DDA"/>
    <w:rsid w:val="00B50748"/>
    <w:rsid w:val="00B55678"/>
    <w:rsid w:val="00B5659B"/>
    <w:rsid w:val="00B57B4A"/>
    <w:rsid w:val="00B57CB3"/>
    <w:rsid w:val="00B64323"/>
    <w:rsid w:val="00B828E5"/>
    <w:rsid w:val="00B82C3C"/>
    <w:rsid w:val="00B835E3"/>
    <w:rsid w:val="00B83F56"/>
    <w:rsid w:val="00B85496"/>
    <w:rsid w:val="00B85F89"/>
    <w:rsid w:val="00B90214"/>
    <w:rsid w:val="00B90E52"/>
    <w:rsid w:val="00BA21BB"/>
    <w:rsid w:val="00BA24E1"/>
    <w:rsid w:val="00BA345F"/>
    <w:rsid w:val="00BA6FC0"/>
    <w:rsid w:val="00BB1D4A"/>
    <w:rsid w:val="00BB1ED7"/>
    <w:rsid w:val="00BB21E4"/>
    <w:rsid w:val="00BB41A2"/>
    <w:rsid w:val="00BC5443"/>
    <w:rsid w:val="00BD21AE"/>
    <w:rsid w:val="00BD2BFA"/>
    <w:rsid w:val="00BD3908"/>
    <w:rsid w:val="00BD4B64"/>
    <w:rsid w:val="00BD58BD"/>
    <w:rsid w:val="00BD6F21"/>
    <w:rsid w:val="00BE06BC"/>
    <w:rsid w:val="00BE0E58"/>
    <w:rsid w:val="00BE1719"/>
    <w:rsid w:val="00BE5091"/>
    <w:rsid w:val="00BF2DDA"/>
    <w:rsid w:val="00BF3A14"/>
    <w:rsid w:val="00BF610C"/>
    <w:rsid w:val="00C03B68"/>
    <w:rsid w:val="00C06CB5"/>
    <w:rsid w:val="00C07304"/>
    <w:rsid w:val="00C1482E"/>
    <w:rsid w:val="00C159DC"/>
    <w:rsid w:val="00C175C3"/>
    <w:rsid w:val="00C207C2"/>
    <w:rsid w:val="00C20B39"/>
    <w:rsid w:val="00C2160A"/>
    <w:rsid w:val="00C268ED"/>
    <w:rsid w:val="00C27E3E"/>
    <w:rsid w:val="00C30138"/>
    <w:rsid w:val="00C32934"/>
    <w:rsid w:val="00C36547"/>
    <w:rsid w:val="00C37D44"/>
    <w:rsid w:val="00C42008"/>
    <w:rsid w:val="00C50C4F"/>
    <w:rsid w:val="00C5123F"/>
    <w:rsid w:val="00C51852"/>
    <w:rsid w:val="00C51A53"/>
    <w:rsid w:val="00C56382"/>
    <w:rsid w:val="00C577FE"/>
    <w:rsid w:val="00C65C96"/>
    <w:rsid w:val="00C703E8"/>
    <w:rsid w:val="00C8262D"/>
    <w:rsid w:val="00C82DE3"/>
    <w:rsid w:val="00C83E90"/>
    <w:rsid w:val="00C873E1"/>
    <w:rsid w:val="00C9077E"/>
    <w:rsid w:val="00C92988"/>
    <w:rsid w:val="00C92DA9"/>
    <w:rsid w:val="00C950F9"/>
    <w:rsid w:val="00CA252F"/>
    <w:rsid w:val="00CA47BA"/>
    <w:rsid w:val="00CB1567"/>
    <w:rsid w:val="00CB1A3F"/>
    <w:rsid w:val="00CB2B68"/>
    <w:rsid w:val="00CB33C2"/>
    <w:rsid w:val="00CB41F5"/>
    <w:rsid w:val="00CB6C74"/>
    <w:rsid w:val="00CC3FFB"/>
    <w:rsid w:val="00CC4B31"/>
    <w:rsid w:val="00CC6F22"/>
    <w:rsid w:val="00CD187B"/>
    <w:rsid w:val="00CD584A"/>
    <w:rsid w:val="00CE0844"/>
    <w:rsid w:val="00CE1CE9"/>
    <w:rsid w:val="00CE1EBF"/>
    <w:rsid w:val="00CE378E"/>
    <w:rsid w:val="00CE6078"/>
    <w:rsid w:val="00CF30C2"/>
    <w:rsid w:val="00CF6DD2"/>
    <w:rsid w:val="00D0383B"/>
    <w:rsid w:val="00D06427"/>
    <w:rsid w:val="00D101C2"/>
    <w:rsid w:val="00D101E0"/>
    <w:rsid w:val="00D10C4A"/>
    <w:rsid w:val="00D15F90"/>
    <w:rsid w:val="00D16191"/>
    <w:rsid w:val="00D2296B"/>
    <w:rsid w:val="00D335EE"/>
    <w:rsid w:val="00D34413"/>
    <w:rsid w:val="00D36F00"/>
    <w:rsid w:val="00D4088E"/>
    <w:rsid w:val="00D42587"/>
    <w:rsid w:val="00D45B9C"/>
    <w:rsid w:val="00D50B55"/>
    <w:rsid w:val="00D5286F"/>
    <w:rsid w:val="00D54B7A"/>
    <w:rsid w:val="00D54E43"/>
    <w:rsid w:val="00D627A0"/>
    <w:rsid w:val="00D64BD8"/>
    <w:rsid w:val="00D64DE2"/>
    <w:rsid w:val="00D653B6"/>
    <w:rsid w:val="00D65B82"/>
    <w:rsid w:val="00D71A2F"/>
    <w:rsid w:val="00D755C0"/>
    <w:rsid w:val="00D847C2"/>
    <w:rsid w:val="00D85A08"/>
    <w:rsid w:val="00D95AFD"/>
    <w:rsid w:val="00D97A99"/>
    <w:rsid w:val="00DA4BC5"/>
    <w:rsid w:val="00DA550C"/>
    <w:rsid w:val="00DA5F60"/>
    <w:rsid w:val="00DA63AF"/>
    <w:rsid w:val="00DB116C"/>
    <w:rsid w:val="00DB1C26"/>
    <w:rsid w:val="00DB2587"/>
    <w:rsid w:val="00DB3508"/>
    <w:rsid w:val="00DC3E92"/>
    <w:rsid w:val="00DC6244"/>
    <w:rsid w:val="00DC7018"/>
    <w:rsid w:val="00DD11A3"/>
    <w:rsid w:val="00DD38B9"/>
    <w:rsid w:val="00DE0DA6"/>
    <w:rsid w:val="00DE3674"/>
    <w:rsid w:val="00DE42BF"/>
    <w:rsid w:val="00DE5B9C"/>
    <w:rsid w:val="00DE70DF"/>
    <w:rsid w:val="00DF0165"/>
    <w:rsid w:val="00DF1A9C"/>
    <w:rsid w:val="00DF3763"/>
    <w:rsid w:val="00DF46E1"/>
    <w:rsid w:val="00E03B2D"/>
    <w:rsid w:val="00E04376"/>
    <w:rsid w:val="00E0456B"/>
    <w:rsid w:val="00E10BD8"/>
    <w:rsid w:val="00E13928"/>
    <w:rsid w:val="00E145B9"/>
    <w:rsid w:val="00E15194"/>
    <w:rsid w:val="00E204FD"/>
    <w:rsid w:val="00E21ED7"/>
    <w:rsid w:val="00E2278B"/>
    <w:rsid w:val="00E242D7"/>
    <w:rsid w:val="00E27D97"/>
    <w:rsid w:val="00E34CD0"/>
    <w:rsid w:val="00E404BD"/>
    <w:rsid w:val="00E41BE9"/>
    <w:rsid w:val="00E427B2"/>
    <w:rsid w:val="00E42F72"/>
    <w:rsid w:val="00E449BC"/>
    <w:rsid w:val="00E460DC"/>
    <w:rsid w:val="00E47187"/>
    <w:rsid w:val="00E51BD7"/>
    <w:rsid w:val="00E560AD"/>
    <w:rsid w:val="00E56206"/>
    <w:rsid w:val="00E65BBA"/>
    <w:rsid w:val="00E8029E"/>
    <w:rsid w:val="00E80384"/>
    <w:rsid w:val="00E80C37"/>
    <w:rsid w:val="00E85054"/>
    <w:rsid w:val="00E8717F"/>
    <w:rsid w:val="00E93054"/>
    <w:rsid w:val="00E93995"/>
    <w:rsid w:val="00E96FA6"/>
    <w:rsid w:val="00EA2463"/>
    <w:rsid w:val="00EA30BA"/>
    <w:rsid w:val="00EA54F8"/>
    <w:rsid w:val="00EA5BE5"/>
    <w:rsid w:val="00EA7645"/>
    <w:rsid w:val="00EB0134"/>
    <w:rsid w:val="00EB1533"/>
    <w:rsid w:val="00EB4103"/>
    <w:rsid w:val="00EB7C86"/>
    <w:rsid w:val="00EC0078"/>
    <w:rsid w:val="00EC79A9"/>
    <w:rsid w:val="00ED3EE5"/>
    <w:rsid w:val="00ED65FE"/>
    <w:rsid w:val="00ED7134"/>
    <w:rsid w:val="00EE0BE7"/>
    <w:rsid w:val="00EE0C2C"/>
    <w:rsid w:val="00EE1274"/>
    <w:rsid w:val="00EE13A5"/>
    <w:rsid w:val="00EE1DFF"/>
    <w:rsid w:val="00EE4174"/>
    <w:rsid w:val="00EF0A73"/>
    <w:rsid w:val="00EF181B"/>
    <w:rsid w:val="00EF5E06"/>
    <w:rsid w:val="00EF77BE"/>
    <w:rsid w:val="00F01284"/>
    <w:rsid w:val="00F019B1"/>
    <w:rsid w:val="00F03CC0"/>
    <w:rsid w:val="00F045A0"/>
    <w:rsid w:val="00F05909"/>
    <w:rsid w:val="00F0697D"/>
    <w:rsid w:val="00F10F26"/>
    <w:rsid w:val="00F1184A"/>
    <w:rsid w:val="00F13D77"/>
    <w:rsid w:val="00F209D6"/>
    <w:rsid w:val="00F20F89"/>
    <w:rsid w:val="00F211D3"/>
    <w:rsid w:val="00F23155"/>
    <w:rsid w:val="00F36511"/>
    <w:rsid w:val="00F36D6A"/>
    <w:rsid w:val="00F43EF8"/>
    <w:rsid w:val="00F44AEB"/>
    <w:rsid w:val="00F5001F"/>
    <w:rsid w:val="00F52F95"/>
    <w:rsid w:val="00F57585"/>
    <w:rsid w:val="00F6050A"/>
    <w:rsid w:val="00F609A8"/>
    <w:rsid w:val="00F62848"/>
    <w:rsid w:val="00F648E5"/>
    <w:rsid w:val="00F652C1"/>
    <w:rsid w:val="00F65520"/>
    <w:rsid w:val="00F66660"/>
    <w:rsid w:val="00F66BFA"/>
    <w:rsid w:val="00F67A41"/>
    <w:rsid w:val="00F713A4"/>
    <w:rsid w:val="00F75A84"/>
    <w:rsid w:val="00F76D22"/>
    <w:rsid w:val="00F77714"/>
    <w:rsid w:val="00F80890"/>
    <w:rsid w:val="00F82CA6"/>
    <w:rsid w:val="00F90DD1"/>
    <w:rsid w:val="00FA4F04"/>
    <w:rsid w:val="00FA562C"/>
    <w:rsid w:val="00FA57E4"/>
    <w:rsid w:val="00FA7A2B"/>
    <w:rsid w:val="00FB34EC"/>
    <w:rsid w:val="00FB5AA7"/>
    <w:rsid w:val="00FB5D55"/>
    <w:rsid w:val="00FB64C4"/>
    <w:rsid w:val="00FB7962"/>
    <w:rsid w:val="00FC3F8D"/>
    <w:rsid w:val="00FC40F5"/>
    <w:rsid w:val="00FC6B36"/>
    <w:rsid w:val="00FD4256"/>
    <w:rsid w:val="00FF42DD"/>
    <w:rsid w:val="00FF5BB3"/>
    <w:rsid w:val="00FF7407"/>
    <w:rsid w:val="00FF7A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37F11"/>
  <w15:docId w15:val="{8D97896E-5A34-4AC6-8AE6-1369D570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30706"/>
    <w:rPr>
      <w:color w:val="0000FF" w:themeColor="hyperlink"/>
      <w:u w:val="single"/>
    </w:rPr>
  </w:style>
  <w:style w:type="paragraph" w:styleId="Ingenafstand">
    <w:name w:val="No Spacing"/>
    <w:uiPriority w:val="1"/>
    <w:qFormat/>
    <w:rsid w:val="00091C41"/>
    <w:pPr>
      <w:spacing w:after="0"/>
    </w:pPr>
  </w:style>
  <w:style w:type="paragraph" w:styleId="Listeafsnit">
    <w:name w:val="List Paragraph"/>
    <w:basedOn w:val="Normal"/>
    <w:uiPriority w:val="34"/>
    <w:qFormat/>
    <w:rsid w:val="00A022B0"/>
    <w:pPr>
      <w:spacing w:after="0"/>
      <w:ind w:left="720"/>
    </w:pPr>
    <w:rPr>
      <w:rFonts w:ascii="Calibri" w:eastAsia="Times New Roman" w:hAnsi="Calibri" w:cs="Times New Roman"/>
      <w:lang w:eastAsia="en-US"/>
    </w:rPr>
  </w:style>
  <w:style w:type="paragraph" w:styleId="Markeringsbobletekst">
    <w:name w:val="Balloon Text"/>
    <w:basedOn w:val="Normal"/>
    <w:link w:val="MarkeringsbobletekstTegn"/>
    <w:uiPriority w:val="99"/>
    <w:semiHidden/>
    <w:unhideWhenUsed/>
    <w:rsid w:val="00A8331D"/>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331D"/>
    <w:rPr>
      <w:rFonts w:ascii="Segoe UI" w:hAnsi="Segoe UI" w:cs="Segoe UI"/>
      <w:sz w:val="18"/>
      <w:szCs w:val="18"/>
    </w:rPr>
  </w:style>
  <w:style w:type="paragraph" w:styleId="Almindeligtekst">
    <w:name w:val="Plain Text"/>
    <w:basedOn w:val="Normal"/>
    <w:link w:val="AlmindeligtekstTegn"/>
    <w:uiPriority w:val="99"/>
    <w:unhideWhenUsed/>
    <w:rsid w:val="00FB5AA7"/>
    <w:pPr>
      <w:spacing w:after="0"/>
    </w:pPr>
    <w:rPr>
      <w:rFonts w:ascii="Arial" w:eastAsiaTheme="minorHAnsi" w:hAnsi="Arial"/>
      <w:b/>
      <w:sz w:val="20"/>
      <w:szCs w:val="21"/>
      <w:lang w:eastAsia="en-US"/>
    </w:rPr>
  </w:style>
  <w:style w:type="character" w:customStyle="1" w:styleId="AlmindeligtekstTegn">
    <w:name w:val="Almindelig tekst Tegn"/>
    <w:basedOn w:val="Standardskrifttypeiafsnit"/>
    <w:link w:val="Almindeligtekst"/>
    <w:uiPriority w:val="99"/>
    <w:rsid w:val="00FB5AA7"/>
    <w:rPr>
      <w:rFonts w:ascii="Arial" w:eastAsiaTheme="minorHAnsi" w:hAnsi="Arial"/>
      <w:b/>
      <w:sz w:val="20"/>
      <w:szCs w:val="21"/>
      <w:lang w:eastAsia="en-US"/>
    </w:rPr>
  </w:style>
  <w:style w:type="paragraph" w:styleId="NormalWeb">
    <w:name w:val="Normal (Web)"/>
    <w:basedOn w:val="Normal"/>
    <w:uiPriority w:val="99"/>
    <w:unhideWhenUsed/>
    <w:rsid w:val="00EB4103"/>
    <w:pPr>
      <w:spacing w:before="100" w:beforeAutospacing="1" w:after="100" w:afterAutospacing="1"/>
    </w:pPr>
    <w:rPr>
      <w:rFonts w:ascii="Times New Roman" w:eastAsiaTheme="minorHAnsi" w:hAnsi="Times New Roman" w:cs="Times New Roman"/>
      <w:sz w:val="24"/>
      <w:szCs w:val="24"/>
    </w:rPr>
  </w:style>
  <w:style w:type="character" w:customStyle="1" w:styleId="highlight">
    <w:name w:val="highlight"/>
    <w:basedOn w:val="Standardskrifttypeiafsnit"/>
    <w:rsid w:val="004A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060">
      <w:bodyDiv w:val="1"/>
      <w:marLeft w:val="0"/>
      <w:marRight w:val="0"/>
      <w:marTop w:val="0"/>
      <w:marBottom w:val="0"/>
      <w:divBdr>
        <w:top w:val="none" w:sz="0" w:space="0" w:color="auto"/>
        <w:left w:val="none" w:sz="0" w:space="0" w:color="auto"/>
        <w:bottom w:val="none" w:sz="0" w:space="0" w:color="auto"/>
        <w:right w:val="none" w:sz="0" w:space="0" w:color="auto"/>
      </w:divBdr>
    </w:div>
    <w:div w:id="98962259">
      <w:bodyDiv w:val="1"/>
      <w:marLeft w:val="0"/>
      <w:marRight w:val="0"/>
      <w:marTop w:val="0"/>
      <w:marBottom w:val="0"/>
      <w:divBdr>
        <w:top w:val="none" w:sz="0" w:space="0" w:color="auto"/>
        <w:left w:val="none" w:sz="0" w:space="0" w:color="auto"/>
        <w:bottom w:val="none" w:sz="0" w:space="0" w:color="auto"/>
        <w:right w:val="none" w:sz="0" w:space="0" w:color="auto"/>
      </w:divBdr>
    </w:div>
    <w:div w:id="319192500">
      <w:bodyDiv w:val="1"/>
      <w:marLeft w:val="0"/>
      <w:marRight w:val="0"/>
      <w:marTop w:val="0"/>
      <w:marBottom w:val="0"/>
      <w:divBdr>
        <w:top w:val="none" w:sz="0" w:space="0" w:color="auto"/>
        <w:left w:val="none" w:sz="0" w:space="0" w:color="auto"/>
        <w:bottom w:val="none" w:sz="0" w:space="0" w:color="auto"/>
        <w:right w:val="none" w:sz="0" w:space="0" w:color="auto"/>
      </w:divBdr>
    </w:div>
    <w:div w:id="699093064">
      <w:bodyDiv w:val="1"/>
      <w:marLeft w:val="0"/>
      <w:marRight w:val="0"/>
      <w:marTop w:val="0"/>
      <w:marBottom w:val="0"/>
      <w:divBdr>
        <w:top w:val="none" w:sz="0" w:space="0" w:color="auto"/>
        <w:left w:val="none" w:sz="0" w:space="0" w:color="auto"/>
        <w:bottom w:val="none" w:sz="0" w:space="0" w:color="auto"/>
        <w:right w:val="none" w:sz="0" w:space="0" w:color="auto"/>
      </w:divBdr>
    </w:div>
    <w:div w:id="779491318">
      <w:bodyDiv w:val="1"/>
      <w:marLeft w:val="0"/>
      <w:marRight w:val="0"/>
      <w:marTop w:val="0"/>
      <w:marBottom w:val="0"/>
      <w:divBdr>
        <w:top w:val="none" w:sz="0" w:space="0" w:color="auto"/>
        <w:left w:val="none" w:sz="0" w:space="0" w:color="auto"/>
        <w:bottom w:val="none" w:sz="0" w:space="0" w:color="auto"/>
        <w:right w:val="none" w:sz="0" w:space="0" w:color="auto"/>
      </w:divBdr>
    </w:div>
    <w:div w:id="905460752">
      <w:bodyDiv w:val="1"/>
      <w:marLeft w:val="0"/>
      <w:marRight w:val="0"/>
      <w:marTop w:val="0"/>
      <w:marBottom w:val="0"/>
      <w:divBdr>
        <w:top w:val="none" w:sz="0" w:space="0" w:color="auto"/>
        <w:left w:val="none" w:sz="0" w:space="0" w:color="auto"/>
        <w:bottom w:val="none" w:sz="0" w:space="0" w:color="auto"/>
        <w:right w:val="none" w:sz="0" w:space="0" w:color="auto"/>
      </w:divBdr>
    </w:div>
    <w:div w:id="929699159">
      <w:bodyDiv w:val="1"/>
      <w:marLeft w:val="0"/>
      <w:marRight w:val="0"/>
      <w:marTop w:val="0"/>
      <w:marBottom w:val="0"/>
      <w:divBdr>
        <w:top w:val="none" w:sz="0" w:space="0" w:color="auto"/>
        <w:left w:val="none" w:sz="0" w:space="0" w:color="auto"/>
        <w:bottom w:val="none" w:sz="0" w:space="0" w:color="auto"/>
        <w:right w:val="none" w:sz="0" w:space="0" w:color="auto"/>
      </w:divBdr>
    </w:div>
    <w:div w:id="990522713">
      <w:bodyDiv w:val="1"/>
      <w:marLeft w:val="0"/>
      <w:marRight w:val="0"/>
      <w:marTop w:val="0"/>
      <w:marBottom w:val="0"/>
      <w:divBdr>
        <w:top w:val="none" w:sz="0" w:space="0" w:color="auto"/>
        <w:left w:val="none" w:sz="0" w:space="0" w:color="auto"/>
        <w:bottom w:val="none" w:sz="0" w:space="0" w:color="auto"/>
        <w:right w:val="none" w:sz="0" w:space="0" w:color="auto"/>
      </w:divBdr>
    </w:div>
    <w:div w:id="1208954472">
      <w:bodyDiv w:val="1"/>
      <w:marLeft w:val="0"/>
      <w:marRight w:val="0"/>
      <w:marTop w:val="0"/>
      <w:marBottom w:val="0"/>
      <w:divBdr>
        <w:top w:val="none" w:sz="0" w:space="0" w:color="auto"/>
        <w:left w:val="none" w:sz="0" w:space="0" w:color="auto"/>
        <w:bottom w:val="none" w:sz="0" w:space="0" w:color="auto"/>
        <w:right w:val="none" w:sz="0" w:space="0" w:color="auto"/>
      </w:divBdr>
    </w:div>
    <w:div w:id="1286040721">
      <w:bodyDiv w:val="1"/>
      <w:marLeft w:val="0"/>
      <w:marRight w:val="0"/>
      <w:marTop w:val="0"/>
      <w:marBottom w:val="0"/>
      <w:divBdr>
        <w:top w:val="none" w:sz="0" w:space="0" w:color="auto"/>
        <w:left w:val="none" w:sz="0" w:space="0" w:color="auto"/>
        <w:bottom w:val="none" w:sz="0" w:space="0" w:color="auto"/>
        <w:right w:val="none" w:sz="0" w:space="0" w:color="auto"/>
      </w:divBdr>
    </w:div>
    <w:div w:id="1464349558">
      <w:bodyDiv w:val="1"/>
      <w:marLeft w:val="0"/>
      <w:marRight w:val="0"/>
      <w:marTop w:val="0"/>
      <w:marBottom w:val="0"/>
      <w:divBdr>
        <w:top w:val="none" w:sz="0" w:space="0" w:color="auto"/>
        <w:left w:val="none" w:sz="0" w:space="0" w:color="auto"/>
        <w:bottom w:val="none" w:sz="0" w:space="0" w:color="auto"/>
        <w:right w:val="none" w:sz="0" w:space="0" w:color="auto"/>
      </w:divBdr>
      <w:divsChild>
        <w:div w:id="951673090">
          <w:marLeft w:val="0"/>
          <w:marRight w:val="0"/>
          <w:marTop w:val="0"/>
          <w:marBottom w:val="0"/>
          <w:divBdr>
            <w:top w:val="none" w:sz="0" w:space="0" w:color="auto"/>
            <w:left w:val="none" w:sz="0" w:space="0" w:color="auto"/>
            <w:bottom w:val="none" w:sz="0" w:space="0" w:color="auto"/>
            <w:right w:val="none" w:sz="0" w:space="0" w:color="auto"/>
          </w:divBdr>
        </w:div>
        <w:div w:id="953362814">
          <w:marLeft w:val="0"/>
          <w:marRight w:val="0"/>
          <w:marTop w:val="0"/>
          <w:marBottom w:val="0"/>
          <w:divBdr>
            <w:top w:val="none" w:sz="0" w:space="0" w:color="auto"/>
            <w:left w:val="none" w:sz="0" w:space="0" w:color="auto"/>
            <w:bottom w:val="none" w:sz="0" w:space="0" w:color="auto"/>
            <w:right w:val="none" w:sz="0" w:space="0" w:color="auto"/>
          </w:divBdr>
        </w:div>
        <w:div w:id="1711688980">
          <w:marLeft w:val="0"/>
          <w:marRight w:val="0"/>
          <w:marTop w:val="0"/>
          <w:marBottom w:val="0"/>
          <w:divBdr>
            <w:top w:val="none" w:sz="0" w:space="0" w:color="auto"/>
            <w:left w:val="none" w:sz="0" w:space="0" w:color="auto"/>
            <w:bottom w:val="none" w:sz="0" w:space="0" w:color="auto"/>
            <w:right w:val="none" w:sz="0" w:space="0" w:color="auto"/>
          </w:divBdr>
        </w:div>
        <w:div w:id="652418899">
          <w:marLeft w:val="0"/>
          <w:marRight w:val="0"/>
          <w:marTop w:val="0"/>
          <w:marBottom w:val="0"/>
          <w:divBdr>
            <w:top w:val="none" w:sz="0" w:space="0" w:color="auto"/>
            <w:left w:val="none" w:sz="0" w:space="0" w:color="auto"/>
            <w:bottom w:val="none" w:sz="0" w:space="0" w:color="auto"/>
            <w:right w:val="none" w:sz="0" w:space="0" w:color="auto"/>
          </w:divBdr>
        </w:div>
        <w:div w:id="1318655345">
          <w:marLeft w:val="0"/>
          <w:marRight w:val="0"/>
          <w:marTop w:val="0"/>
          <w:marBottom w:val="0"/>
          <w:divBdr>
            <w:top w:val="none" w:sz="0" w:space="0" w:color="auto"/>
            <w:left w:val="none" w:sz="0" w:space="0" w:color="auto"/>
            <w:bottom w:val="none" w:sz="0" w:space="0" w:color="auto"/>
            <w:right w:val="none" w:sz="0" w:space="0" w:color="auto"/>
          </w:divBdr>
        </w:div>
        <w:div w:id="366879328">
          <w:marLeft w:val="0"/>
          <w:marRight w:val="0"/>
          <w:marTop w:val="0"/>
          <w:marBottom w:val="0"/>
          <w:divBdr>
            <w:top w:val="none" w:sz="0" w:space="0" w:color="auto"/>
            <w:left w:val="none" w:sz="0" w:space="0" w:color="auto"/>
            <w:bottom w:val="none" w:sz="0" w:space="0" w:color="auto"/>
            <w:right w:val="none" w:sz="0" w:space="0" w:color="auto"/>
          </w:divBdr>
        </w:div>
      </w:divsChild>
    </w:div>
    <w:div w:id="1581864244">
      <w:bodyDiv w:val="1"/>
      <w:marLeft w:val="0"/>
      <w:marRight w:val="0"/>
      <w:marTop w:val="0"/>
      <w:marBottom w:val="0"/>
      <w:divBdr>
        <w:top w:val="none" w:sz="0" w:space="0" w:color="auto"/>
        <w:left w:val="none" w:sz="0" w:space="0" w:color="auto"/>
        <w:bottom w:val="none" w:sz="0" w:space="0" w:color="auto"/>
        <w:right w:val="none" w:sz="0" w:space="0" w:color="auto"/>
      </w:divBdr>
    </w:div>
    <w:div w:id="1587684894">
      <w:bodyDiv w:val="1"/>
      <w:marLeft w:val="0"/>
      <w:marRight w:val="0"/>
      <w:marTop w:val="0"/>
      <w:marBottom w:val="0"/>
      <w:divBdr>
        <w:top w:val="none" w:sz="0" w:space="0" w:color="auto"/>
        <w:left w:val="none" w:sz="0" w:space="0" w:color="auto"/>
        <w:bottom w:val="none" w:sz="0" w:space="0" w:color="auto"/>
        <w:right w:val="none" w:sz="0" w:space="0" w:color="auto"/>
      </w:divBdr>
    </w:div>
    <w:div w:id="1611736520">
      <w:bodyDiv w:val="1"/>
      <w:marLeft w:val="0"/>
      <w:marRight w:val="0"/>
      <w:marTop w:val="0"/>
      <w:marBottom w:val="0"/>
      <w:divBdr>
        <w:top w:val="none" w:sz="0" w:space="0" w:color="auto"/>
        <w:left w:val="none" w:sz="0" w:space="0" w:color="auto"/>
        <w:bottom w:val="none" w:sz="0" w:space="0" w:color="auto"/>
        <w:right w:val="none" w:sz="0" w:space="0" w:color="auto"/>
      </w:divBdr>
    </w:div>
    <w:div w:id="1614630420">
      <w:bodyDiv w:val="1"/>
      <w:marLeft w:val="0"/>
      <w:marRight w:val="0"/>
      <w:marTop w:val="0"/>
      <w:marBottom w:val="0"/>
      <w:divBdr>
        <w:top w:val="none" w:sz="0" w:space="0" w:color="auto"/>
        <w:left w:val="none" w:sz="0" w:space="0" w:color="auto"/>
        <w:bottom w:val="none" w:sz="0" w:space="0" w:color="auto"/>
        <w:right w:val="none" w:sz="0" w:space="0" w:color="auto"/>
      </w:divBdr>
    </w:div>
    <w:div w:id="1615748777">
      <w:bodyDiv w:val="1"/>
      <w:marLeft w:val="0"/>
      <w:marRight w:val="0"/>
      <w:marTop w:val="0"/>
      <w:marBottom w:val="0"/>
      <w:divBdr>
        <w:top w:val="none" w:sz="0" w:space="0" w:color="auto"/>
        <w:left w:val="none" w:sz="0" w:space="0" w:color="auto"/>
        <w:bottom w:val="none" w:sz="0" w:space="0" w:color="auto"/>
        <w:right w:val="none" w:sz="0" w:space="0" w:color="auto"/>
      </w:divBdr>
      <w:divsChild>
        <w:div w:id="322658830">
          <w:marLeft w:val="0"/>
          <w:marRight w:val="0"/>
          <w:marTop w:val="300"/>
          <w:marBottom w:val="0"/>
          <w:divBdr>
            <w:top w:val="none" w:sz="0" w:space="0" w:color="auto"/>
            <w:left w:val="none" w:sz="0" w:space="0" w:color="auto"/>
            <w:bottom w:val="none" w:sz="0" w:space="0" w:color="auto"/>
            <w:right w:val="none" w:sz="0" w:space="0" w:color="auto"/>
          </w:divBdr>
          <w:divsChild>
            <w:div w:id="1491751238">
              <w:marLeft w:val="0"/>
              <w:marRight w:val="0"/>
              <w:marTop w:val="0"/>
              <w:marBottom w:val="0"/>
              <w:divBdr>
                <w:top w:val="none" w:sz="0" w:space="0" w:color="auto"/>
                <w:left w:val="none" w:sz="0" w:space="0" w:color="auto"/>
                <w:bottom w:val="none" w:sz="0" w:space="0" w:color="auto"/>
                <w:right w:val="none" w:sz="0" w:space="0" w:color="auto"/>
              </w:divBdr>
              <w:divsChild>
                <w:div w:id="656108020">
                  <w:marLeft w:val="0"/>
                  <w:marRight w:val="-3600"/>
                  <w:marTop w:val="0"/>
                  <w:marBottom w:val="0"/>
                  <w:divBdr>
                    <w:top w:val="none" w:sz="0" w:space="0" w:color="auto"/>
                    <w:left w:val="none" w:sz="0" w:space="0" w:color="auto"/>
                    <w:bottom w:val="none" w:sz="0" w:space="0" w:color="auto"/>
                    <w:right w:val="none" w:sz="0" w:space="0" w:color="auto"/>
                  </w:divBdr>
                  <w:divsChild>
                    <w:div w:id="232008227">
                      <w:marLeft w:val="300"/>
                      <w:marRight w:val="4200"/>
                      <w:marTop w:val="0"/>
                      <w:marBottom w:val="540"/>
                      <w:divBdr>
                        <w:top w:val="none" w:sz="0" w:space="0" w:color="auto"/>
                        <w:left w:val="none" w:sz="0" w:space="0" w:color="auto"/>
                        <w:bottom w:val="none" w:sz="0" w:space="0" w:color="auto"/>
                        <w:right w:val="none" w:sz="0" w:space="0" w:color="auto"/>
                      </w:divBdr>
                      <w:divsChild>
                        <w:div w:id="1200170544">
                          <w:marLeft w:val="0"/>
                          <w:marRight w:val="0"/>
                          <w:marTop w:val="0"/>
                          <w:marBottom w:val="0"/>
                          <w:divBdr>
                            <w:top w:val="none" w:sz="0" w:space="0" w:color="auto"/>
                            <w:left w:val="none" w:sz="0" w:space="0" w:color="auto"/>
                            <w:bottom w:val="none" w:sz="0" w:space="0" w:color="auto"/>
                            <w:right w:val="none" w:sz="0" w:space="0" w:color="auto"/>
                          </w:divBdr>
                          <w:divsChild>
                            <w:div w:id="13402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383">
      <w:bodyDiv w:val="1"/>
      <w:marLeft w:val="0"/>
      <w:marRight w:val="0"/>
      <w:marTop w:val="0"/>
      <w:marBottom w:val="0"/>
      <w:divBdr>
        <w:top w:val="none" w:sz="0" w:space="0" w:color="auto"/>
        <w:left w:val="none" w:sz="0" w:space="0" w:color="auto"/>
        <w:bottom w:val="none" w:sz="0" w:space="0" w:color="auto"/>
        <w:right w:val="none" w:sz="0" w:space="0" w:color="auto"/>
      </w:divBdr>
    </w:div>
    <w:div w:id="1747220843">
      <w:bodyDiv w:val="1"/>
      <w:marLeft w:val="0"/>
      <w:marRight w:val="0"/>
      <w:marTop w:val="0"/>
      <w:marBottom w:val="0"/>
      <w:divBdr>
        <w:top w:val="none" w:sz="0" w:space="0" w:color="auto"/>
        <w:left w:val="none" w:sz="0" w:space="0" w:color="auto"/>
        <w:bottom w:val="none" w:sz="0" w:space="0" w:color="auto"/>
        <w:right w:val="none" w:sz="0" w:space="0" w:color="auto"/>
      </w:divBdr>
    </w:div>
    <w:div w:id="1991595521">
      <w:bodyDiv w:val="1"/>
      <w:marLeft w:val="0"/>
      <w:marRight w:val="0"/>
      <w:marTop w:val="0"/>
      <w:marBottom w:val="0"/>
      <w:divBdr>
        <w:top w:val="none" w:sz="0" w:space="0" w:color="auto"/>
        <w:left w:val="none" w:sz="0" w:space="0" w:color="auto"/>
        <w:bottom w:val="none" w:sz="0" w:space="0" w:color="auto"/>
        <w:right w:val="none" w:sz="0" w:space="0" w:color="auto"/>
      </w:divBdr>
    </w:div>
    <w:div w:id="2031756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A18FA-5A2A-43F8-8B98-DC443D54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Steenbach</dc:creator>
  <cp:lastModifiedBy>Eigil Kristensen</cp:lastModifiedBy>
  <cp:revision>2</cp:revision>
  <cp:lastPrinted>2021-09-13T09:35:00Z</cp:lastPrinted>
  <dcterms:created xsi:type="dcterms:W3CDTF">2023-08-24T18:33:00Z</dcterms:created>
  <dcterms:modified xsi:type="dcterms:W3CDTF">2023-08-24T18:33:00Z</dcterms:modified>
</cp:coreProperties>
</file>